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C8" w:rsidRDefault="00E07D4A">
      <w:pPr>
        <w:rPr>
          <w:rFonts w:ascii="Arial" w:hAnsi="Arial"/>
          <w:b/>
          <w:sz w:val="22"/>
          <w:u w:val="single"/>
        </w:rPr>
      </w:pPr>
      <w:r>
        <w:rPr>
          <w:rFonts w:ascii="Arial" w:hAnsi="Arial"/>
          <w:b/>
          <w:sz w:val="22"/>
          <w:u w:val="single"/>
        </w:rPr>
        <w:t xml:space="preserve">MINUTES OF </w:t>
      </w:r>
      <w:proofErr w:type="gramStart"/>
      <w:r>
        <w:rPr>
          <w:rFonts w:ascii="Arial" w:hAnsi="Arial"/>
          <w:b/>
          <w:sz w:val="22"/>
          <w:u w:val="single"/>
        </w:rPr>
        <w:t>THE  PARISH</w:t>
      </w:r>
      <w:proofErr w:type="gramEnd"/>
      <w:r>
        <w:rPr>
          <w:rFonts w:ascii="Arial" w:hAnsi="Arial"/>
          <w:b/>
          <w:sz w:val="22"/>
          <w:u w:val="single"/>
        </w:rPr>
        <w:t xml:space="preserve"> </w:t>
      </w:r>
      <w:r w:rsidR="00425BC8">
        <w:rPr>
          <w:rFonts w:ascii="Arial" w:hAnsi="Arial"/>
          <w:b/>
          <w:sz w:val="22"/>
          <w:u w:val="single"/>
        </w:rPr>
        <w:t xml:space="preserve">MEETING OF LOSTOCK GRALAM </w:t>
      </w:r>
      <w:r w:rsidR="001A3AFC">
        <w:rPr>
          <w:rFonts w:ascii="Arial" w:hAnsi="Arial"/>
          <w:b/>
          <w:sz w:val="22"/>
          <w:u w:val="single"/>
        </w:rPr>
        <w:t>PARI</w:t>
      </w:r>
      <w:r w:rsidR="00935DB3">
        <w:rPr>
          <w:rFonts w:ascii="Arial" w:hAnsi="Arial"/>
          <w:b/>
          <w:sz w:val="22"/>
          <w:u w:val="single"/>
        </w:rPr>
        <w:t>SH CO</w:t>
      </w:r>
      <w:r w:rsidR="00176C96">
        <w:rPr>
          <w:rFonts w:ascii="Arial" w:hAnsi="Arial"/>
          <w:b/>
          <w:sz w:val="22"/>
          <w:u w:val="single"/>
        </w:rPr>
        <w:t>UNCIL HELD ON MONDAY 2 FEBRUARY</w:t>
      </w:r>
      <w:r w:rsidR="00045203">
        <w:rPr>
          <w:rFonts w:ascii="Arial" w:hAnsi="Arial"/>
          <w:b/>
          <w:sz w:val="22"/>
          <w:u w:val="single"/>
        </w:rPr>
        <w:t xml:space="preserve"> </w:t>
      </w:r>
      <w:r w:rsidR="007476B0">
        <w:rPr>
          <w:rFonts w:ascii="Arial" w:hAnsi="Arial"/>
          <w:b/>
          <w:sz w:val="22"/>
          <w:u w:val="single"/>
        </w:rPr>
        <w:t>2015</w:t>
      </w:r>
      <w:r w:rsidR="00425BC8">
        <w:rPr>
          <w:rFonts w:ascii="Arial" w:hAnsi="Arial"/>
          <w:b/>
          <w:sz w:val="22"/>
          <w:u w:val="single"/>
        </w:rPr>
        <w:t xml:space="preserve"> AT ST. JOHN’S CHURCH HALL, LOSTOCK GRALAM</w:t>
      </w:r>
    </w:p>
    <w:p w:rsidR="00425BC8" w:rsidRDefault="00425BC8">
      <w:pPr>
        <w:rPr>
          <w:rFonts w:ascii="Arial" w:hAnsi="Arial"/>
          <w:b/>
          <w:sz w:val="22"/>
          <w:u w:val="single"/>
        </w:rPr>
      </w:pPr>
    </w:p>
    <w:p w:rsidR="00425BC8" w:rsidRDefault="00425BC8">
      <w:pPr>
        <w:rPr>
          <w:rFonts w:ascii="Arial" w:hAnsi="Arial"/>
          <w:b/>
          <w:sz w:val="22"/>
          <w:u w:val="single"/>
        </w:rPr>
      </w:pPr>
    </w:p>
    <w:p w:rsidR="00425BC8" w:rsidRDefault="00425BC8">
      <w:pPr>
        <w:rPr>
          <w:rFonts w:ascii="Arial" w:hAnsi="Arial"/>
          <w:b/>
          <w:sz w:val="22"/>
        </w:rPr>
      </w:pPr>
      <w:r>
        <w:rPr>
          <w:rFonts w:ascii="Arial" w:hAnsi="Arial"/>
          <w:b/>
          <w:sz w:val="22"/>
          <w:u w:val="single"/>
        </w:rPr>
        <w:t xml:space="preserve">Part </w:t>
      </w:r>
      <w:proofErr w:type="gramStart"/>
      <w:r>
        <w:rPr>
          <w:rFonts w:ascii="Arial" w:hAnsi="Arial"/>
          <w:b/>
          <w:sz w:val="22"/>
          <w:u w:val="single"/>
        </w:rPr>
        <w:t xml:space="preserve">I </w:t>
      </w:r>
      <w:r>
        <w:rPr>
          <w:rFonts w:ascii="Arial" w:hAnsi="Arial"/>
          <w:b/>
          <w:sz w:val="22"/>
        </w:rPr>
        <w:t xml:space="preserve"> -</w:t>
      </w:r>
      <w:proofErr w:type="gramEnd"/>
      <w:r>
        <w:rPr>
          <w:rFonts w:ascii="Arial" w:hAnsi="Arial"/>
          <w:b/>
          <w:sz w:val="22"/>
        </w:rPr>
        <w:t xml:space="preserve"> public and press present</w:t>
      </w:r>
    </w:p>
    <w:p w:rsidR="00425BC8" w:rsidRDefault="00425BC8">
      <w:pPr>
        <w:rPr>
          <w:rFonts w:ascii="Arial" w:hAnsi="Arial"/>
          <w:b/>
          <w:sz w:val="22"/>
          <w:u w:val="single"/>
        </w:rPr>
      </w:pPr>
    </w:p>
    <w:p w:rsidR="00425BC8" w:rsidRDefault="00425BC8">
      <w:pPr>
        <w:rPr>
          <w:rFonts w:ascii="Arial" w:hAnsi="Arial"/>
          <w:b/>
          <w:sz w:val="22"/>
          <w:u w:val="single"/>
        </w:rPr>
      </w:pPr>
    </w:p>
    <w:p w:rsidR="00425BC8" w:rsidRDefault="00425BC8">
      <w:pPr>
        <w:rPr>
          <w:rFonts w:ascii="Arial" w:hAnsi="Arial"/>
          <w:sz w:val="22"/>
        </w:rPr>
      </w:pPr>
      <w:r>
        <w:rPr>
          <w:rFonts w:ascii="Arial" w:hAnsi="Arial"/>
          <w:sz w:val="22"/>
        </w:rPr>
        <w:t>The meeting commenced at 7.30p.m.</w:t>
      </w:r>
    </w:p>
    <w:p w:rsidR="00425BC8" w:rsidRDefault="00425BC8">
      <w:pPr>
        <w:rPr>
          <w:rFonts w:ascii="Arial" w:hAnsi="Arial"/>
          <w:sz w:val="22"/>
        </w:rPr>
      </w:pPr>
    </w:p>
    <w:p w:rsidR="00425BC8" w:rsidRDefault="00425BC8" w:rsidP="00474961">
      <w:pPr>
        <w:ind w:left="2160" w:hanging="2160"/>
        <w:rPr>
          <w:rFonts w:ascii="Arial" w:hAnsi="Arial"/>
          <w:sz w:val="22"/>
        </w:rPr>
      </w:pPr>
      <w:r>
        <w:rPr>
          <w:rFonts w:ascii="Arial" w:hAnsi="Arial"/>
          <w:b/>
          <w:sz w:val="22"/>
        </w:rPr>
        <w:t>PRESENT:</w:t>
      </w:r>
      <w:r>
        <w:rPr>
          <w:rFonts w:ascii="Arial" w:hAnsi="Arial"/>
          <w:b/>
          <w:sz w:val="22"/>
        </w:rPr>
        <w:tab/>
      </w:r>
      <w:r>
        <w:rPr>
          <w:rFonts w:ascii="Arial" w:hAnsi="Arial"/>
          <w:sz w:val="22"/>
        </w:rPr>
        <w:t>Parish C</w:t>
      </w:r>
      <w:r w:rsidR="00176C96">
        <w:rPr>
          <w:rFonts w:ascii="Arial" w:hAnsi="Arial"/>
          <w:sz w:val="22"/>
        </w:rPr>
        <w:t>ouncillors</w:t>
      </w:r>
      <w:r w:rsidR="0044609D">
        <w:rPr>
          <w:rFonts w:ascii="Arial" w:hAnsi="Arial"/>
          <w:sz w:val="22"/>
        </w:rPr>
        <w:t xml:space="preserve"> M Litton,</w:t>
      </w:r>
      <w:r w:rsidR="0037176B">
        <w:rPr>
          <w:rFonts w:ascii="Arial" w:hAnsi="Arial"/>
          <w:sz w:val="22"/>
        </w:rPr>
        <w:t xml:space="preserve"> </w:t>
      </w:r>
      <w:r w:rsidR="0044609D">
        <w:rPr>
          <w:rFonts w:ascii="Arial" w:hAnsi="Arial"/>
          <w:sz w:val="22"/>
        </w:rPr>
        <w:t xml:space="preserve">P Kelly, A McEllin </w:t>
      </w:r>
      <w:r w:rsidR="007476B0">
        <w:rPr>
          <w:rFonts w:ascii="Arial" w:hAnsi="Arial"/>
          <w:sz w:val="22"/>
        </w:rPr>
        <w:t>and J Beasant</w:t>
      </w:r>
    </w:p>
    <w:p w:rsidR="00474961" w:rsidRDefault="00474961" w:rsidP="00474961">
      <w:pPr>
        <w:ind w:left="2160" w:hanging="2160"/>
        <w:rPr>
          <w:rFonts w:ascii="Arial" w:hAnsi="Arial"/>
          <w:sz w:val="22"/>
        </w:rPr>
      </w:pPr>
    </w:p>
    <w:p w:rsidR="00425BC8" w:rsidRDefault="00425BC8" w:rsidP="00720A84">
      <w:pPr>
        <w:rPr>
          <w:rFonts w:ascii="Arial" w:hAnsi="Arial"/>
          <w:sz w:val="22"/>
        </w:rPr>
      </w:pPr>
      <w:r>
        <w:rPr>
          <w:rFonts w:ascii="Arial" w:hAnsi="Arial"/>
          <w:b/>
          <w:sz w:val="22"/>
        </w:rPr>
        <w:t>IN ATTENDANCE:</w:t>
      </w:r>
      <w:r>
        <w:rPr>
          <w:rFonts w:ascii="Arial" w:hAnsi="Arial"/>
          <w:b/>
          <w:sz w:val="22"/>
        </w:rPr>
        <w:tab/>
      </w:r>
      <w:r w:rsidR="007476B0">
        <w:rPr>
          <w:rFonts w:ascii="Arial" w:hAnsi="Arial"/>
          <w:sz w:val="22"/>
        </w:rPr>
        <w:t>L Sandison</w:t>
      </w:r>
      <w:r>
        <w:rPr>
          <w:rFonts w:ascii="Arial" w:hAnsi="Arial"/>
          <w:sz w:val="22"/>
        </w:rPr>
        <w:t>, Clerk</w:t>
      </w:r>
    </w:p>
    <w:p w:rsidR="00425BC8" w:rsidRDefault="00425BC8">
      <w:pPr>
        <w:ind w:left="2160" w:hanging="2160"/>
        <w:rPr>
          <w:rFonts w:ascii="Arial" w:hAnsi="Arial"/>
          <w:sz w:val="22"/>
        </w:rPr>
      </w:pPr>
    </w:p>
    <w:p w:rsidR="00425BC8" w:rsidRDefault="00425BC8">
      <w:pPr>
        <w:ind w:left="2160" w:hanging="2160"/>
        <w:rPr>
          <w:rFonts w:ascii="Arial" w:hAnsi="Arial"/>
          <w:sz w:val="22"/>
        </w:rPr>
      </w:pPr>
      <w:r>
        <w:rPr>
          <w:rFonts w:ascii="Arial" w:hAnsi="Arial"/>
          <w:b/>
          <w:sz w:val="22"/>
        </w:rPr>
        <w:t>ALSO PRESENT:</w:t>
      </w:r>
      <w:r w:rsidR="000838B2">
        <w:rPr>
          <w:rFonts w:ascii="Arial" w:hAnsi="Arial"/>
          <w:sz w:val="22"/>
        </w:rPr>
        <w:tab/>
      </w:r>
      <w:r w:rsidR="00176C96">
        <w:rPr>
          <w:rFonts w:ascii="Arial" w:hAnsi="Arial"/>
          <w:sz w:val="22"/>
        </w:rPr>
        <w:t xml:space="preserve">Cllr M Stocks, C Stockton </w:t>
      </w:r>
      <w:r w:rsidR="002130E3">
        <w:rPr>
          <w:rFonts w:ascii="Arial" w:hAnsi="Arial"/>
          <w:sz w:val="22"/>
        </w:rPr>
        <w:t>CWAC, F Dunning</w:t>
      </w:r>
      <w:r w:rsidR="00E2625D">
        <w:rPr>
          <w:rFonts w:ascii="Arial" w:hAnsi="Arial"/>
          <w:sz w:val="22"/>
        </w:rPr>
        <w:t xml:space="preserve"> </w:t>
      </w:r>
      <w:r w:rsidR="002130E3">
        <w:rPr>
          <w:rFonts w:ascii="Arial" w:hAnsi="Arial"/>
          <w:sz w:val="22"/>
        </w:rPr>
        <w:t>CWAC</w:t>
      </w:r>
      <w:r w:rsidR="00E2625D">
        <w:rPr>
          <w:rFonts w:ascii="Arial" w:hAnsi="Arial"/>
          <w:sz w:val="22"/>
        </w:rPr>
        <w:t xml:space="preserve">, </w:t>
      </w:r>
      <w:r w:rsidR="00677359">
        <w:rPr>
          <w:rFonts w:ascii="Arial" w:hAnsi="Arial"/>
          <w:sz w:val="22"/>
        </w:rPr>
        <w:t xml:space="preserve">PCSO P </w:t>
      </w:r>
      <w:r>
        <w:rPr>
          <w:rFonts w:ascii="Arial" w:hAnsi="Arial"/>
          <w:sz w:val="22"/>
        </w:rPr>
        <w:t>Hambleton</w:t>
      </w:r>
      <w:r w:rsidR="007476B0">
        <w:rPr>
          <w:rFonts w:ascii="Arial" w:hAnsi="Arial"/>
          <w:sz w:val="22"/>
        </w:rPr>
        <w:t>, Press</w:t>
      </w:r>
      <w:r>
        <w:rPr>
          <w:rFonts w:ascii="Arial" w:hAnsi="Arial"/>
          <w:sz w:val="22"/>
        </w:rPr>
        <w:t xml:space="preserve"> and</w:t>
      </w:r>
      <w:r w:rsidR="002521DC">
        <w:rPr>
          <w:rFonts w:ascii="Arial" w:hAnsi="Arial"/>
          <w:sz w:val="22"/>
        </w:rPr>
        <w:t xml:space="preserve"> </w:t>
      </w:r>
      <w:r w:rsidR="007476B0">
        <w:rPr>
          <w:rFonts w:ascii="Arial" w:hAnsi="Arial"/>
          <w:sz w:val="22"/>
        </w:rPr>
        <w:t>3</w:t>
      </w:r>
      <w:r>
        <w:rPr>
          <w:rFonts w:ascii="Arial" w:hAnsi="Arial"/>
          <w:sz w:val="22"/>
        </w:rPr>
        <w:t xml:space="preserve"> members of the public</w:t>
      </w:r>
    </w:p>
    <w:p w:rsidR="00425BC8" w:rsidRDefault="00425BC8">
      <w:pPr>
        <w:ind w:left="2160" w:hanging="2160"/>
        <w:rPr>
          <w:rFonts w:ascii="Arial" w:hAnsi="Arial"/>
          <w:b/>
          <w:sz w:val="22"/>
        </w:rPr>
      </w:pPr>
    </w:p>
    <w:p w:rsidR="00BE0A97" w:rsidRPr="00720A84" w:rsidRDefault="00BE0A97" w:rsidP="00720A84">
      <w:pPr>
        <w:rPr>
          <w:rFonts w:ascii="Arial" w:hAnsi="Arial" w:cs="Arial"/>
          <w:sz w:val="22"/>
          <w:szCs w:val="22"/>
        </w:rPr>
      </w:pPr>
    </w:p>
    <w:p w:rsidR="00176C96" w:rsidRDefault="00176C96">
      <w:pPr>
        <w:pStyle w:val="Heading3"/>
      </w:pPr>
    </w:p>
    <w:p w:rsidR="00176C96" w:rsidRDefault="00176C96">
      <w:pPr>
        <w:pStyle w:val="Heading3"/>
      </w:pPr>
      <w:r>
        <w:t>PRESENTATION BY C STOCKTON</w:t>
      </w:r>
    </w:p>
    <w:p w:rsidR="00176C96" w:rsidRDefault="00176C96" w:rsidP="00176C96"/>
    <w:p w:rsidR="00176C96" w:rsidRDefault="00E2625D" w:rsidP="00176C96">
      <w:pPr>
        <w:rPr>
          <w:rFonts w:ascii="Arial" w:hAnsi="Arial" w:cs="Arial"/>
          <w:sz w:val="22"/>
          <w:szCs w:val="22"/>
        </w:rPr>
      </w:pPr>
      <w:r>
        <w:rPr>
          <w:rFonts w:ascii="Arial" w:hAnsi="Arial" w:cs="Arial"/>
          <w:sz w:val="22"/>
          <w:szCs w:val="22"/>
        </w:rPr>
        <w:t xml:space="preserve">C Stockton </w:t>
      </w:r>
      <w:r w:rsidR="00176C96">
        <w:rPr>
          <w:rFonts w:ascii="Arial" w:hAnsi="Arial" w:cs="Arial"/>
          <w:sz w:val="22"/>
          <w:szCs w:val="22"/>
        </w:rPr>
        <w:t xml:space="preserve">presented a proposed site layout plan for the </w:t>
      </w:r>
      <w:r w:rsidR="00916CB5">
        <w:rPr>
          <w:rFonts w:ascii="Arial" w:hAnsi="Arial" w:cs="Arial"/>
          <w:sz w:val="22"/>
          <w:szCs w:val="22"/>
        </w:rPr>
        <w:t>Townshend Road play a</w:t>
      </w:r>
      <w:r w:rsidR="00676F6B">
        <w:rPr>
          <w:rFonts w:ascii="Arial" w:hAnsi="Arial" w:cs="Arial"/>
          <w:sz w:val="22"/>
          <w:szCs w:val="22"/>
        </w:rPr>
        <w:t>rea. Copies of the plan were distributed amongst those present at the meeting.</w:t>
      </w:r>
    </w:p>
    <w:p w:rsidR="00676F6B" w:rsidRDefault="00676F6B" w:rsidP="00176C96">
      <w:pPr>
        <w:rPr>
          <w:rFonts w:ascii="Arial" w:hAnsi="Arial" w:cs="Arial"/>
          <w:sz w:val="22"/>
          <w:szCs w:val="22"/>
        </w:rPr>
      </w:pPr>
    </w:p>
    <w:p w:rsidR="00676F6B" w:rsidRDefault="00676F6B" w:rsidP="00176C96">
      <w:pPr>
        <w:rPr>
          <w:rFonts w:ascii="Arial" w:hAnsi="Arial" w:cs="Arial"/>
          <w:sz w:val="22"/>
          <w:szCs w:val="22"/>
        </w:rPr>
      </w:pPr>
      <w:r>
        <w:rPr>
          <w:rFonts w:ascii="Arial" w:hAnsi="Arial" w:cs="Arial"/>
          <w:sz w:val="22"/>
          <w:szCs w:val="22"/>
        </w:rPr>
        <w:t>C Stockton talked about the plan and how everyone’s ideas from the consultation had been pulled together and that the play area would be a mix of traditional equipment like swings but</w:t>
      </w:r>
      <w:r w:rsidR="00A46AF9">
        <w:rPr>
          <w:rFonts w:ascii="Arial" w:hAnsi="Arial" w:cs="Arial"/>
          <w:sz w:val="22"/>
          <w:szCs w:val="22"/>
        </w:rPr>
        <w:t xml:space="preserve"> also natural equipment to suit</w:t>
      </w:r>
      <w:r>
        <w:rPr>
          <w:rFonts w:ascii="Arial" w:hAnsi="Arial" w:cs="Arial"/>
          <w:sz w:val="22"/>
          <w:szCs w:val="22"/>
        </w:rPr>
        <w:t xml:space="preserve"> the young and older children of the community. </w:t>
      </w:r>
    </w:p>
    <w:p w:rsidR="00676F6B" w:rsidRDefault="00676F6B" w:rsidP="00176C96">
      <w:pPr>
        <w:rPr>
          <w:rFonts w:ascii="Arial" w:hAnsi="Arial" w:cs="Arial"/>
          <w:sz w:val="22"/>
          <w:szCs w:val="22"/>
        </w:rPr>
      </w:pPr>
    </w:p>
    <w:p w:rsidR="00676F6B" w:rsidRDefault="00676F6B" w:rsidP="00176C96">
      <w:pPr>
        <w:rPr>
          <w:rFonts w:ascii="Arial" w:hAnsi="Arial" w:cs="Arial"/>
          <w:sz w:val="22"/>
          <w:szCs w:val="22"/>
        </w:rPr>
      </w:pPr>
      <w:r>
        <w:rPr>
          <w:rFonts w:ascii="Arial" w:hAnsi="Arial" w:cs="Arial"/>
          <w:sz w:val="22"/>
          <w:szCs w:val="22"/>
        </w:rPr>
        <w:t xml:space="preserve">There will be play equipment which disabled children can use, </w:t>
      </w:r>
      <w:r w:rsidR="00916CB5">
        <w:rPr>
          <w:rFonts w:ascii="Arial" w:hAnsi="Arial" w:cs="Arial"/>
          <w:sz w:val="22"/>
          <w:szCs w:val="22"/>
        </w:rPr>
        <w:t>for example a floor level round-</w:t>
      </w:r>
      <w:r>
        <w:rPr>
          <w:rFonts w:ascii="Arial" w:hAnsi="Arial" w:cs="Arial"/>
          <w:sz w:val="22"/>
          <w:szCs w:val="22"/>
        </w:rPr>
        <w:t>about, making the new play area suitable for all families.</w:t>
      </w:r>
    </w:p>
    <w:p w:rsidR="00676F6B" w:rsidRDefault="00676F6B" w:rsidP="00176C96">
      <w:pPr>
        <w:rPr>
          <w:rFonts w:ascii="Arial" w:hAnsi="Arial" w:cs="Arial"/>
          <w:sz w:val="22"/>
          <w:szCs w:val="22"/>
        </w:rPr>
      </w:pPr>
    </w:p>
    <w:p w:rsidR="00676F6B" w:rsidRPr="00176C96" w:rsidRDefault="00676F6B" w:rsidP="00176C96">
      <w:pPr>
        <w:rPr>
          <w:rFonts w:ascii="Arial" w:hAnsi="Arial" w:cs="Arial"/>
          <w:sz w:val="22"/>
          <w:szCs w:val="22"/>
        </w:rPr>
      </w:pPr>
      <w:r>
        <w:rPr>
          <w:rFonts w:ascii="Arial" w:hAnsi="Arial" w:cs="Arial"/>
          <w:sz w:val="22"/>
          <w:szCs w:val="22"/>
        </w:rPr>
        <w:t>The play area entrance will be relocated to the side</w:t>
      </w:r>
      <w:r w:rsidR="00315065">
        <w:rPr>
          <w:rFonts w:ascii="Arial" w:hAnsi="Arial" w:cs="Arial"/>
          <w:sz w:val="22"/>
          <w:szCs w:val="22"/>
        </w:rPr>
        <w:t xml:space="preserve"> of the park making it safer for children to enter and leave the park away from the road</w:t>
      </w:r>
      <w:r w:rsidR="00916CB5">
        <w:rPr>
          <w:rFonts w:ascii="Arial" w:hAnsi="Arial" w:cs="Arial"/>
          <w:sz w:val="22"/>
          <w:szCs w:val="22"/>
        </w:rPr>
        <w:t xml:space="preserve"> side</w:t>
      </w:r>
      <w:r w:rsidR="00315065">
        <w:rPr>
          <w:rFonts w:ascii="Arial" w:hAnsi="Arial" w:cs="Arial"/>
          <w:sz w:val="22"/>
          <w:szCs w:val="22"/>
        </w:rPr>
        <w:t>.</w:t>
      </w:r>
    </w:p>
    <w:p w:rsidR="00176C96" w:rsidRDefault="00176C96">
      <w:pPr>
        <w:pStyle w:val="Heading3"/>
      </w:pPr>
    </w:p>
    <w:p w:rsidR="00176C96" w:rsidRDefault="00315065" w:rsidP="00315065">
      <w:pPr>
        <w:pStyle w:val="Heading3"/>
        <w:ind w:left="0" w:firstLine="0"/>
        <w:rPr>
          <w:b w:val="0"/>
          <w:u w:val="none"/>
        </w:rPr>
      </w:pPr>
      <w:r>
        <w:rPr>
          <w:b w:val="0"/>
          <w:u w:val="none"/>
        </w:rPr>
        <w:t>C Stockton talked about the possibility of the local children planting fruit trees and bulbs next year</w:t>
      </w:r>
      <w:r w:rsidR="00E2625D">
        <w:rPr>
          <w:b w:val="0"/>
          <w:u w:val="none"/>
        </w:rPr>
        <w:t xml:space="preserve"> to get the community involved in the new play area.</w:t>
      </w:r>
    </w:p>
    <w:p w:rsidR="00315065" w:rsidRDefault="00315065" w:rsidP="00315065"/>
    <w:p w:rsidR="00315065" w:rsidRPr="00315065" w:rsidRDefault="00315065" w:rsidP="00315065">
      <w:pPr>
        <w:rPr>
          <w:rFonts w:ascii="Arial" w:hAnsi="Arial" w:cs="Arial"/>
          <w:sz w:val="22"/>
          <w:szCs w:val="22"/>
        </w:rPr>
      </w:pPr>
      <w:r w:rsidRPr="00315065">
        <w:rPr>
          <w:rFonts w:ascii="Arial" w:hAnsi="Arial" w:cs="Arial"/>
          <w:sz w:val="22"/>
          <w:szCs w:val="22"/>
        </w:rPr>
        <w:t xml:space="preserve">The </w:t>
      </w:r>
      <w:r>
        <w:rPr>
          <w:rFonts w:ascii="Arial" w:hAnsi="Arial" w:cs="Arial"/>
          <w:sz w:val="22"/>
          <w:szCs w:val="22"/>
        </w:rPr>
        <w:t>play area is to go out to tende</w:t>
      </w:r>
      <w:r w:rsidR="00E2625D">
        <w:rPr>
          <w:rFonts w:ascii="Arial" w:hAnsi="Arial" w:cs="Arial"/>
          <w:sz w:val="22"/>
          <w:szCs w:val="22"/>
        </w:rPr>
        <w:t xml:space="preserve">r </w:t>
      </w:r>
      <w:r>
        <w:rPr>
          <w:rFonts w:ascii="Arial" w:hAnsi="Arial" w:cs="Arial"/>
          <w:sz w:val="22"/>
          <w:szCs w:val="22"/>
        </w:rPr>
        <w:t>with possible work starting in April 2015 with completion sometime in May/June 2015.</w:t>
      </w:r>
    </w:p>
    <w:p w:rsidR="00176C96" w:rsidRDefault="00176C96">
      <w:pPr>
        <w:pStyle w:val="Heading3"/>
      </w:pPr>
    </w:p>
    <w:p w:rsidR="00315065" w:rsidRDefault="00315065" w:rsidP="00315065">
      <w:pPr>
        <w:rPr>
          <w:rFonts w:ascii="Arial" w:hAnsi="Arial" w:cs="Arial"/>
          <w:sz w:val="22"/>
          <w:szCs w:val="22"/>
        </w:rPr>
      </w:pPr>
      <w:r>
        <w:rPr>
          <w:rFonts w:ascii="Arial" w:hAnsi="Arial" w:cs="Arial"/>
          <w:sz w:val="22"/>
          <w:szCs w:val="22"/>
        </w:rPr>
        <w:t xml:space="preserve">One member </w:t>
      </w:r>
      <w:r w:rsidR="00916CB5">
        <w:rPr>
          <w:rFonts w:ascii="Arial" w:hAnsi="Arial" w:cs="Arial"/>
          <w:sz w:val="22"/>
          <w:szCs w:val="22"/>
        </w:rPr>
        <w:t xml:space="preserve">of the public raised concern as to how much of the park will be suitable for </w:t>
      </w:r>
      <w:r>
        <w:rPr>
          <w:rFonts w:ascii="Arial" w:hAnsi="Arial" w:cs="Arial"/>
          <w:sz w:val="22"/>
          <w:szCs w:val="22"/>
        </w:rPr>
        <w:t>wheel chair bound childr</w:t>
      </w:r>
      <w:r w:rsidR="00916CB5">
        <w:rPr>
          <w:rFonts w:ascii="Arial" w:hAnsi="Arial" w:cs="Arial"/>
          <w:sz w:val="22"/>
          <w:szCs w:val="22"/>
        </w:rPr>
        <w:t>en. C Stockton advised that there will be a mixture of equipment some of which will be accessible for disabled children.</w:t>
      </w:r>
    </w:p>
    <w:p w:rsidR="00315065" w:rsidRDefault="00315065" w:rsidP="00315065">
      <w:pPr>
        <w:rPr>
          <w:rFonts w:ascii="Arial" w:hAnsi="Arial" w:cs="Arial"/>
          <w:sz w:val="22"/>
          <w:szCs w:val="22"/>
        </w:rPr>
      </w:pPr>
    </w:p>
    <w:p w:rsidR="00315065" w:rsidRPr="00315065" w:rsidRDefault="00315065" w:rsidP="00315065">
      <w:pPr>
        <w:rPr>
          <w:rFonts w:ascii="Arial" w:hAnsi="Arial" w:cs="Arial"/>
          <w:sz w:val="22"/>
          <w:szCs w:val="22"/>
        </w:rPr>
      </w:pPr>
      <w:r>
        <w:rPr>
          <w:rFonts w:ascii="Arial" w:hAnsi="Arial" w:cs="Arial"/>
          <w:sz w:val="22"/>
          <w:szCs w:val="22"/>
        </w:rPr>
        <w:t xml:space="preserve">M Litton also </w:t>
      </w:r>
      <w:r w:rsidR="00916CB5">
        <w:rPr>
          <w:rFonts w:ascii="Arial" w:hAnsi="Arial" w:cs="Arial"/>
          <w:sz w:val="22"/>
          <w:szCs w:val="22"/>
        </w:rPr>
        <w:t>raised concern about the parks perimeter fence to keep dogs out of the play area, also to raise concern that maybe paths leading off onto other walks would not be a good idea as this may also encourage dog walkers into the play area.</w:t>
      </w:r>
    </w:p>
    <w:p w:rsidR="00315065" w:rsidRPr="00315065" w:rsidRDefault="00315065" w:rsidP="00315065"/>
    <w:p w:rsidR="00425BC8" w:rsidRDefault="00425BC8">
      <w:pPr>
        <w:pStyle w:val="Heading3"/>
      </w:pPr>
      <w:r>
        <w:t>PUBLIC FORUM</w:t>
      </w:r>
    </w:p>
    <w:p w:rsidR="00D65369" w:rsidRDefault="00D65369" w:rsidP="00AE667D">
      <w:pPr>
        <w:pStyle w:val="PlainText"/>
      </w:pPr>
    </w:p>
    <w:p w:rsidR="008C667B" w:rsidRDefault="000E0F30" w:rsidP="00176C96">
      <w:pPr>
        <w:pStyle w:val="Heading3"/>
        <w:ind w:left="0" w:firstLine="0"/>
        <w:rPr>
          <w:b w:val="0"/>
          <w:u w:val="none"/>
        </w:rPr>
      </w:pPr>
      <w:r>
        <w:rPr>
          <w:b w:val="0"/>
          <w:u w:val="none"/>
        </w:rPr>
        <w:t>The following comments were made</w:t>
      </w:r>
      <w:r w:rsidR="00555C93">
        <w:rPr>
          <w:b w:val="0"/>
          <w:u w:val="none"/>
        </w:rPr>
        <w:t xml:space="preserve"> by members of the public</w:t>
      </w:r>
      <w:r w:rsidR="00AA1BB2">
        <w:rPr>
          <w:b w:val="0"/>
          <w:u w:val="none"/>
        </w:rPr>
        <w:t>:</w:t>
      </w:r>
    </w:p>
    <w:p w:rsidR="00AA1BB2" w:rsidRDefault="00AA1BB2" w:rsidP="00AA1BB2"/>
    <w:p w:rsidR="00033910" w:rsidRDefault="00653F33" w:rsidP="00A46AF9">
      <w:pPr>
        <w:pStyle w:val="ListParagraph"/>
        <w:numPr>
          <w:ilvl w:val="0"/>
          <w:numId w:val="40"/>
        </w:numPr>
        <w:rPr>
          <w:rFonts w:ascii="Arial" w:hAnsi="Arial" w:cs="Arial"/>
          <w:sz w:val="22"/>
          <w:szCs w:val="22"/>
        </w:rPr>
      </w:pPr>
      <w:r>
        <w:rPr>
          <w:rFonts w:ascii="Arial" w:hAnsi="Arial" w:cs="Arial"/>
          <w:sz w:val="22"/>
          <w:szCs w:val="22"/>
        </w:rPr>
        <w:lastRenderedPageBreak/>
        <w:t xml:space="preserve">Ms Wood raised concerns about </w:t>
      </w:r>
      <w:r w:rsidR="00A46AF9">
        <w:rPr>
          <w:rFonts w:ascii="Arial" w:hAnsi="Arial" w:cs="Arial"/>
          <w:sz w:val="22"/>
          <w:szCs w:val="22"/>
        </w:rPr>
        <w:t xml:space="preserve">the diggers at the Lostock Triangle and in particular the old playing field </w:t>
      </w:r>
      <w:r w:rsidR="00033910">
        <w:rPr>
          <w:rFonts w:ascii="Arial" w:hAnsi="Arial" w:cs="Arial"/>
          <w:sz w:val="22"/>
          <w:szCs w:val="22"/>
        </w:rPr>
        <w:t xml:space="preserve">(marked Public Open Space) </w:t>
      </w:r>
      <w:r w:rsidR="00A46AF9">
        <w:rPr>
          <w:rFonts w:ascii="Arial" w:hAnsi="Arial" w:cs="Arial"/>
          <w:sz w:val="22"/>
          <w:szCs w:val="22"/>
        </w:rPr>
        <w:t>at the bottom of Stubbs Lane.</w:t>
      </w:r>
      <w:r w:rsidR="00033910">
        <w:rPr>
          <w:rFonts w:ascii="Arial" w:hAnsi="Arial" w:cs="Arial"/>
          <w:sz w:val="22"/>
          <w:szCs w:val="22"/>
        </w:rPr>
        <w:t xml:space="preserve"> </w:t>
      </w:r>
      <w:r w:rsidR="00A46AF9">
        <w:rPr>
          <w:rFonts w:ascii="Arial" w:hAnsi="Arial" w:cs="Arial"/>
          <w:sz w:val="22"/>
          <w:szCs w:val="22"/>
        </w:rPr>
        <w:t>T</w:t>
      </w:r>
      <w:r w:rsidRPr="00A46AF9">
        <w:rPr>
          <w:rFonts w:ascii="Arial" w:hAnsi="Arial" w:cs="Arial"/>
          <w:sz w:val="22"/>
          <w:szCs w:val="22"/>
        </w:rPr>
        <w:t xml:space="preserve">rees, hills and </w:t>
      </w:r>
      <w:r w:rsidR="00A46AF9">
        <w:rPr>
          <w:rFonts w:ascii="Arial" w:hAnsi="Arial" w:cs="Arial"/>
          <w:sz w:val="22"/>
          <w:szCs w:val="22"/>
        </w:rPr>
        <w:t xml:space="preserve">the </w:t>
      </w:r>
      <w:r w:rsidRPr="00A46AF9">
        <w:rPr>
          <w:rFonts w:ascii="Arial" w:hAnsi="Arial" w:cs="Arial"/>
          <w:sz w:val="22"/>
          <w:szCs w:val="22"/>
        </w:rPr>
        <w:t>old playing field</w:t>
      </w:r>
      <w:r w:rsidR="00033910">
        <w:rPr>
          <w:rFonts w:ascii="Arial" w:hAnsi="Arial" w:cs="Arial"/>
          <w:sz w:val="22"/>
          <w:szCs w:val="22"/>
        </w:rPr>
        <w:t xml:space="preserve"> </w:t>
      </w:r>
      <w:r w:rsidRPr="00A46AF9">
        <w:rPr>
          <w:rFonts w:ascii="Arial" w:hAnsi="Arial" w:cs="Arial"/>
          <w:sz w:val="22"/>
          <w:szCs w:val="22"/>
        </w:rPr>
        <w:t>are disappearing.</w:t>
      </w:r>
    </w:p>
    <w:p w:rsidR="00033910" w:rsidRDefault="00033910" w:rsidP="00033910">
      <w:pPr>
        <w:pStyle w:val="ListParagraph"/>
        <w:rPr>
          <w:rFonts w:ascii="Arial" w:hAnsi="Arial" w:cs="Arial"/>
          <w:sz w:val="22"/>
          <w:szCs w:val="22"/>
        </w:rPr>
      </w:pPr>
    </w:p>
    <w:p w:rsidR="00033910" w:rsidRDefault="00033910" w:rsidP="00033910">
      <w:pPr>
        <w:pStyle w:val="ListParagraph"/>
        <w:rPr>
          <w:rFonts w:ascii="Arial" w:hAnsi="Arial" w:cs="Arial"/>
          <w:sz w:val="22"/>
          <w:szCs w:val="22"/>
        </w:rPr>
      </w:pPr>
      <w:r>
        <w:rPr>
          <w:rFonts w:ascii="Arial" w:hAnsi="Arial" w:cs="Arial"/>
          <w:sz w:val="22"/>
          <w:szCs w:val="22"/>
        </w:rPr>
        <w:t>- The C</w:t>
      </w:r>
      <w:r w:rsidR="00653F33" w:rsidRPr="00A46AF9">
        <w:rPr>
          <w:rFonts w:ascii="Arial" w:hAnsi="Arial" w:cs="Arial"/>
          <w:sz w:val="22"/>
          <w:szCs w:val="22"/>
        </w:rPr>
        <w:t xml:space="preserve">lerk presented a Land Registry Search showing </w:t>
      </w:r>
      <w:r w:rsidR="00E2625D" w:rsidRPr="00A46AF9">
        <w:rPr>
          <w:rFonts w:ascii="Arial" w:hAnsi="Arial" w:cs="Arial"/>
          <w:sz w:val="22"/>
          <w:szCs w:val="22"/>
        </w:rPr>
        <w:t>that Barratt Homes</w:t>
      </w:r>
      <w:r w:rsidR="00653F33" w:rsidRPr="00A46AF9">
        <w:rPr>
          <w:rFonts w:ascii="Arial" w:hAnsi="Arial" w:cs="Arial"/>
          <w:sz w:val="22"/>
          <w:szCs w:val="22"/>
        </w:rPr>
        <w:t xml:space="preserve"> in fac</w:t>
      </w:r>
      <w:r w:rsidR="00A46AF9">
        <w:rPr>
          <w:rFonts w:ascii="Arial" w:hAnsi="Arial" w:cs="Arial"/>
          <w:sz w:val="22"/>
          <w:szCs w:val="22"/>
        </w:rPr>
        <w:t>t now own the old playing field</w:t>
      </w:r>
      <w:r>
        <w:rPr>
          <w:rFonts w:ascii="Arial" w:hAnsi="Arial" w:cs="Arial"/>
          <w:sz w:val="22"/>
          <w:szCs w:val="22"/>
        </w:rPr>
        <w:t xml:space="preserve"> marked as Public Open Space</w:t>
      </w:r>
      <w:r w:rsidR="00A46AF9">
        <w:rPr>
          <w:rFonts w:ascii="Arial" w:hAnsi="Arial" w:cs="Arial"/>
          <w:sz w:val="22"/>
          <w:szCs w:val="22"/>
        </w:rPr>
        <w:t xml:space="preserve"> </w:t>
      </w:r>
      <w:r w:rsidR="00653F33" w:rsidRPr="00A46AF9">
        <w:rPr>
          <w:rFonts w:ascii="Arial" w:hAnsi="Arial" w:cs="Arial"/>
          <w:sz w:val="22"/>
          <w:szCs w:val="22"/>
        </w:rPr>
        <w:t xml:space="preserve">and as such the Parish Council cannot do anything. </w:t>
      </w:r>
    </w:p>
    <w:p w:rsidR="00033910" w:rsidRDefault="00033910" w:rsidP="00033910">
      <w:pPr>
        <w:pStyle w:val="ListParagraph"/>
        <w:rPr>
          <w:rFonts w:ascii="Arial" w:hAnsi="Arial" w:cs="Arial"/>
          <w:sz w:val="22"/>
          <w:szCs w:val="22"/>
        </w:rPr>
      </w:pPr>
    </w:p>
    <w:p w:rsidR="00033910" w:rsidRDefault="00653F33" w:rsidP="00033910">
      <w:pPr>
        <w:pStyle w:val="ListParagraph"/>
        <w:rPr>
          <w:rFonts w:ascii="Arial" w:hAnsi="Arial" w:cs="Arial"/>
          <w:sz w:val="22"/>
          <w:szCs w:val="22"/>
        </w:rPr>
      </w:pPr>
      <w:r w:rsidRPr="00A46AF9">
        <w:rPr>
          <w:rFonts w:ascii="Arial" w:hAnsi="Arial" w:cs="Arial"/>
          <w:sz w:val="22"/>
          <w:szCs w:val="22"/>
        </w:rPr>
        <w:t xml:space="preserve"> </w:t>
      </w:r>
      <w:r w:rsidR="00033910">
        <w:rPr>
          <w:rFonts w:ascii="Arial" w:hAnsi="Arial" w:cs="Arial"/>
          <w:sz w:val="22"/>
          <w:szCs w:val="22"/>
        </w:rPr>
        <w:t>-</w:t>
      </w:r>
      <w:r w:rsidR="00A46AF9">
        <w:rPr>
          <w:rFonts w:ascii="Arial" w:hAnsi="Arial" w:cs="Arial"/>
          <w:sz w:val="22"/>
          <w:szCs w:val="22"/>
        </w:rPr>
        <w:t xml:space="preserve">The Clerk will however look back over old plans to see if the Public Open Space has reduced from the original plans. </w:t>
      </w:r>
    </w:p>
    <w:p w:rsidR="00033910" w:rsidRDefault="00033910" w:rsidP="00033910">
      <w:pPr>
        <w:pStyle w:val="ListParagraph"/>
        <w:rPr>
          <w:rFonts w:ascii="Arial" w:hAnsi="Arial" w:cs="Arial"/>
          <w:sz w:val="22"/>
          <w:szCs w:val="22"/>
        </w:rPr>
      </w:pPr>
    </w:p>
    <w:p w:rsidR="0075182E" w:rsidRPr="00033910" w:rsidRDefault="00033910" w:rsidP="00033910">
      <w:pPr>
        <w:pStyle w:val="ListParagraph"/>
        <w:rPr>
          <w:rFonts w:ascii="Arial" w:hAnsi="Arial" w:cs="Arial"/>
          <w:sz w:val="22"/>
          <w:szCs w:val="22"/>
        </w:rPr>
      </w:pPr>
      <w:r>
        <w:rPr>
          <w:rFonts w:ascii="Arial" w:hAnsi="Arial" w:cs="Arial"/>
          <w:sz w:val="22"/>
          <w:szCs w:val="22"/>
        </w:rPr>
        <w:t>-</w:t>
      </w:r>
      <w:r w:rsidR="00A46AF9" w:rsidRPr="00033910">
        <w:rPr>
          <w:rFonts w:ascii="Arial" w:hAnsi="Arial" w:cs="Arial"/>
          <w:sz w:val="22"/>
          <w:szCs w:val="22"/>
        </w:rPr>
        <w:t>The C</w:t>
      </w:r>
      <w:r w:rsidR="00653F33" w:rsidRPr="00033910">
        <w:rPr>
          <w:rFonts w:ascii="Arial" w:hAnsi="Arial" w:cs="Arial"/>
          <w:sz w:val="22"/>
          <w:szCs w:val="22"/>
        </w:rPr>
        <w:t>lerk also confirmed that a Planning Officer from CWAC recently visited the site over the concerns rai</w:t>
      </w:r>
      <w:r w:rsidR="000E7C14" w:rsidRPr="00033910">
        <w:rPr>
          <w:rFonts w:ascii="Arial" w:hAnsi="Arial" w:cs="Arial"/>
          <w:sz w:val="22"/>
          <w:szCs w:val="22"/>
        </w:rPr>
        <w:t>sed.</w:t>
      </w:r>
    </w:p>
    <w:p w:rsidR="000E7C14" w:rsidRDefault="000E7C14" w:rsidP="000E7C14">
      <w:pPr>
        <w:pStyle w:val="ListParagraph"/>
        <w:rPr>
          <w:rFonts w:ascii="Arial" w:hAnsi="Arial" w:cs="Arial"/>
          <w:sz w:val="22"/>
          <w:szCs w:val="22"/>
        </w:rPr>
      </w:pPr>
    </w:p>
    <w:p w:rsidR="00653F33" w:rsidRDefault="000E7C14" w:rsidP="00653F33">
      <w:pPr>
        <w:pStyle w:val="ListParagraph"/>
        <w:numPr>
          <w:ilvl w:val="0"/>
          <w:numId w:val="40"/>
        </w:numPr>
        <w:rPr>
          <w:rFonts w:ascii="Arial" w:hAnsi="Arial" w:cs="Arial"/>
          <w:sz w:val="22"/>
          <w:szCs w:val="22"/>
        </w:rPr>
      </w:pPr>
      <w:r>
        <w:rPr>
          <w:rFonts w:ascii="Arial" w:hAnsi="Arial" w:cs="Arial"/>
          <w:sz w:val="22"/>
          <w:szCs w:val="22"/>
        </w:rPr>
        <w:t>A resident of Townshend Road raised concern about road safety due to parked vans outside 45 Townshe</w:t>
      </w:r>
      <w:r w:rsidR="00E2625D">
        <w:rPr>
          <w:rFonts w:ascii="Arial" w:hAnsi="Arial" w:cs="Arial"/>
          <w:sz w:val="22"/>
          <w:szCs w:val="22"/>
        </w:rPr>
        <w:t>n</w:t>
      </w:r>
      <w:r>
        <w:rPr>
          <w:rFonts w:ascii="Arial" w:hAnsi="Arial" w:cs="Arial"/>
          <w:sz w:val="22"/>
          <w:szCs w:val="22"/>
        </w:rPr>
        <w:t>d Road, which appears to be running a garage. The Clerk is to investigate the matter with HM Rev</w:t>
      </w:r>
      <w:r w:rsidR="004448B5">
        <w:rPr>
          <w:rFonts w:ascii="Arial" w:hAnsi="Arial" w:cs="Arial"/>
          <w:sz w:val="22"/>
          <w:szCs w:val="22"/>
        </w:rPr>
        <w:t xml:space="preserve">enue. Cllr Stocks is also </w:t>
      </w:r>
      <w:r>
        <w:rPr>
          <w:rFonts w:ascii="Arial" w:hAnsi="Arial" w:cs="Arial"/>
          <w:sz w:val="22"/>
          <w:szCs w:val="22"/>
        </w:rPr>
        <w:t>to look into the matter</w:t>
      </w:r>
      <w:r w:rsidR="004448B5">
        <w:rPr>
          <w:rFonts w:ascii="Arial" w:hAnsi="Arial" w:cs="Arial"/>
          <w:sz w:val="22"/>
          <w:szCs w:val="22"/>
        </w:rPr>
        <w:t xml:space="preserve"> further</w:t>
      </w:r>
      <w:r>
        <w:rPr>
          <w:rFonts w:ascii="Arial" w:hAnsi="Arial" w:cs="Arial"/>
          <w:sz w:val="22"/>
          <w:szCs w:val="22"/>
        </w:rPr>
        <w:t>.</w:t>
      </w:r>
    </w:p>
    <w:p w:rsidR="000E7C14" w:rsidRPr="000E7C14" w:rsidRDefault="000E7C14" w:rsidP="000E7C14">
      <w:pPr>
        <w:pStyle w:val="ListParagraph"/>
        <w:rPr>
          <w:rFonts w:ascii="Arial" w:hAnsi="Arial" w:cs="Arial"/>
          <w:sz w:val="22"/>
          <w:szCs w:val="22"/>
        </w:rPr>
      </w:pPr>
    </w:p>
    <w:p w:rsidR="000E7C14" w:rsidRDefault="000E7C14" w:rsidP="00653F33">
      <w:pPr>
        <w:pStyle w:val="ListParagraph"/>
        <w:numPr>
          <w:ilvl w:val="0"/>
          <w:numId w:val="40"/>
        </w:numPr>
        <w:rPr>
          <w:rFonts w:ascii="Arial" w:hAnsi="Arial" w:cs="Arial"/>
          <w:sz w:val="22"/>
          <w:szCs w:val="22"/>
        </w:rPr>
      </w:pPr>
      <w:r>
        <w:rPr>
          <w:rFonts w:ascii="Arial" w:hAnsi="Arial" w:cs="Arial"/>
          <w:sz w:val="22"/>
          <w:szCs w:val="22"/>
        </w:rPr>
        <w:t xml:space="preserve">The Townshend Road resident also reported on the mess in the alleyway behind </w:t>
      </w:r>
      <w:proofErr w:type="spellStart"/>
      <w:r>
        <w:rPr>
          <w:rFonts w:ascii="Arial" w:hAnsi="Arial" w:cs="Arial"/>
          <w:sz w:val="22"/>
          <w:szCs w:val="22"/>
        </w:rPr>
        <w:t>Vamasaki</w:t>
      </w:r>
      <w:proofErr w:type="spellEnd"/>
      <w:r>
        <w:rPr>
          <w:rFonts w:ascii="Arial" w:hAnsi="Arial" w:cs="Arial"/>
          <w:sz w:val="22"/>
          <w:szCs w:val="22"/>
        </w:rPr>
        <w:t xml:space="preserve"> on Manchester Road.  The resident </w:t>
      </w:r>
      <w:r w:rsidR="004448B5">
        <w:rPr>
          <w:rFonts w:ascii="Arial" w:hAnsi="Arial" w:cs="Arial"/>
          <w:sz w:val="22"/>
          <w:szCs w:val="22"/>
        </w:rPr>
        <w:t>was informed</w:t>
      </w:r>
      <w:r>
        <w:rPr>
          <w:rFonts w:ascii="Arial" w:hAnsi="Arial" w:cs="Arial"/>
          <w:sz w:val="22"/>
          <w:szCs w:val="22"/>
        </w:rPr>
        <w:t xml:space="preserve"> that Street Scene had already been notified of the issue.</w:t>
      </w:r>
    </w:p>
    <w:p w:rsidR="000E7C14" w:rsidRPr="000E7C14" w:rsidRDefault="000E7C14" w:rsidP="000E7C14">
      <w:pPr>
        <w:pStyle w:val="ListParagraph"/>
        <w:rPr>
          <w:rFonts w:ascii="Arial" w:hAnsi="Arial" w:cs="Arial"/>
          <w:sz w:val="22"/>
          <w:szCs w:val="22"/>
        </w:rPr>
      </w:pPr>
    </w:p>
    <w:p w:rsidR="000E7C14" w:rsidRDefault="000E7C14" w:rsidP="00653F33">
      <w:pPr>
        <w:pStyle w:val="ListParagraph"/>
        <w:numPr>
          <w:ilvl w:val="0"/>
          <w:numId w:val="40"/>
        </w:numPr>
        <w:rPr>
          <w:rFonts w:ascii="Arial" w:hAnsi="Arial" w:cs="Arial"/>
          <w:sz w:val="22"/>
          <w:szCs w:val="22"/>
        </w:rPr>
      </w:pPr>
      <w:r>
        <w:rPr>
          <w:rFonts w:ascii="Arial" w:hAnsi="Arial" w:cs="Arial"/>
          <w:sz w:val="22"/>
          <w:szCs w:val="22"/>
        </w:rPr>
        <w:t>Ms Wood raised concern that the lighting on Stubbs Lane seemed insufficient since the new houses have been built.</w:t>
      </w:r>
    </w:p>
    <w:p w:rsidR="004448B5" w:rsidRPr="004448B5" w:rsidRDefault="004448B5" w:rsidP="004448B5">
      <w:pPr>
        <w:pStyle w:val="ListParagraph"/>
        <w:rPr>
          <w:rFonts w:ascii="Arial" w:hAnsi="Arial" w:cs="Arial"/>
          <w:sz w:val="22"/>
          <w:szCs w:val="22"/>
        </w:rPr>
      </w:pPr>
    </w:p>
    <w:p w:rsidR="004448B5" w:rsidRPr="00653F33" w:rsidRDefault="004448B5" w:rsidP="00653F33">
      <w:pPr>
        <w:pStyle w:val="ListParagraph"/>
        <w:numPr>
          <w:ilvl w:val="0"/>
          <w:numId w:val="40"/>
        </w:numPr>
        <w:rPr>
          <w:rFonts w:ascii="Arial" w:hAnsi="Arial" w:cs="Arial"/>
          <w:sz w:val="22"/>
          <w:szCs w:val="22"/>
        </w:rPr>
      </w:pPr>
      <w:r>
        <w:rPr>
          <w:rFonts w:ascii="Arial" w:hAnsi="Arial" w:cs="Arial"/>
          <w:sz w:val="22"/>
          <w:szCs w:val="22"/>
        </w:rPr>
        <w:t xml:space="preserve">Cllr Kelly reported on the height barrier at the Business Park, also that speeding was an issue in the mornings on Manchester Road. The issue of bog bins was raised at the Business Park with Cllr Stocks.  Cllr Kelly also asked Cllr Stocks about the new speed signs for </w:t>
      </w:r>
      <w:r w:rsidR="00E2625D">
        <w:rPr>
          <w:rFonts w:ascii="Arial" w:hAnsi="Arial" w:cs="Arial"/>
          <w:sz w:val="22"/>
          <w:szCs w:val="22"/>
        </w:rPr>
        <w:t>Manchester</w:t>
      </w:r>
      <w:r>
        <w:rPr>
          <w:rFonts w:ascii="Arial" w:hAnsi="Arial" w:cs="Arial"/>
          <w:sz w:val="22"/>
          <w:szCs w:val="22"/>
        </w:rPr>
        <w:t xml:space="preserve"> Road.</w:t>
      </w:r>
    </w:p>
    <w:p w:rsidR="009D4AC8" w:rsidRPr="0075182E" w:rsidRDefault="009D4AC8" w:rsidP="009D4AC8">
      <w:pPr>
        <w:pStyle w:val="ListParagraph"/>
        <w:rPr>
          <w:rFonts w:ascii="Arial" w:hAnsi="Arial" w:cs="Arial"/>
          <w:sz w:val="22"/>
          <w:szCs w:val="22"/>
        </w:rPr>
      </w:pPr>
    </w:p>
    <w:p w:rsidR="009C04E2" w:rsidRDefault="009C04E2" w:rsidP="004840E4">
      <w:pPr>
        <w:pStyle w:val="Heading3"/>
        <w:ind w:left="0" w:firstLine="0"/>
      </w:pPr>
    </w:p>
    <w:p w:rsidR="00425BC8" w:rsidRDefault="00425BC8">
      <w:pPr>
        <w:pStyle w:val="Heading3"/>
      </w:pPr>
      <w:r>
        <w:t>APOLOGIES FOR ABSENCE</w:t>
      </w:r>
    </w:p>
    <w:p w:rsidR="00425BC8" w:rsidRDefault="00425BC8">
      <w:pPr>
        <w:rPr>
          <w:rFonts w:ascii="Arial" w:hAnsi="Arial"/>
          <w:b/>
          <w:sz w:val="22"/>
        </w:rPr>
      </w:pPr>
    </w:p>
    <w:p w:rsidR="00425BC8" w:rsidRPr="004448B5" w:rsidRDefault="004448B5">
      <w:pPr>
        <w:pStyle w:val="Heading2"/>
        <w:rPr>
          <w:rFonts w:ascii="Arial" w:hAnsi="Arial"/>
          <w:b w:val="0"/>
        </w:rPr>
      </w:pPr>
      <w:proofErr w:type="gramStart"/>
      <w:r>
        <w:rPr>
          <w:rFonts w:ascii="Arial" w:hAnsi="Arial"/>
        </w:rPr>
        <w:t xml:space="preserve">RESOLVED </w:t>
      </w:r>
      <w:r>
        <w:rPr>
          <w:rFonts w:ascii="Arial" w:hAnsi="Arial"/>
          <w:b w:val="0"/>
        </w:rPr>
        <w:t>to accept apologies from Cllr Ather</w:t>
      </w:r>
      <w:r w:rsidR="00E2625D">
        <w:rPr>
          <w:rFonts w:ascii="Arial" w:hAnsi="Arial"/>
          <w:b w:val="0"/>
        </w:rPr>
        <w:t>t</w:t>
      </w:r>
      <w:r>
        <w:rPr>
          <w:rFonts w:ascii="Arial" w:hAnsi="Arial"/>
          <w:b w:val="0"/>
        </w:rPr>
        <w:t>on.</w:t>
      </w:r>
      <w:proofErr w:type="gramEnd"/>
    </w:p>
    <w:p w:rsidR="00425BC8" w:rsidRDefault="00425BC8"/>
    <w:p w:rsidR="00FC0F8F" w:rsidRDefault="00FC0F8F">
      <w:pPr>
        <w:rPr>
          <w:rFonts w:ascii="Arial" w:hAnsi="Arial"/>
          <w:sz w:val="22"/>
        </w:rPr>
      </w:pPr>
    </w:p>
    <w:p w:rsidR="00425BC8" w:rsidRDefault="007208A7">
      <w:pPr>
        <w:pStyle w:val="Heading5"/>
      </w:pPr>
      <w:r>
        <w:t>DECLARATIONS OF INTEREST</w:t>
      </w:r>
    </w:p>
    <w:p w:rsidR="000F1743" w:rsidRDefault="000F1743" w:rsidP="007208A7">
      <w:pPr>
        <w:rPr>
          <w:rFonts w:ascii="Arial" w:hAnsi="Arial" w:cs="Arial"/>
          <w:b/>
          <w:sz w:val="22"/>
          <w:szCs w:val="22"/>
          <w:u w:val="single"/>
        </w:rPr>
      </w:pPr>
    </w:p>
    <w:p w:rsidR="00BE0A97" w:rsidRDefault="004448B5" w:rsidP="007208A7">
      <w:pPr>
        <w:rPr>
          <w:rFonts w:ascii="Arial" w:hAnsi="Arial" w:cs="Arial"/>
          <w:sz w:val="22"/>
          <w:szCs w:val="22"/>
        </w:rPr>
      </w:pPr>
      <w:r>
        <w:rPr>
          <w:rFonts w:ascii="Arial" w:hAnsi="Arial" w:cs="Arial"/>
          <w:sz w:val="22"/>
          <w:szCs w:val="22"/>
        </w:rPr>
        <w:t>None</w:t>
      </w:r>
    </w:p>
    <w:p w:rsidR="005002CA" w:rsidRPr="005002CA" w:rsidRDefault="005002CA" w:rsidP="005002CA"/>
    <w:p w:rsidR="000F1743" w:rsidRPr="000F1743" w:rsidRDefault="00425BC8" w:rsidP="000F1743">
      <w:pPr>
        <w:pStyle w:val="Heading5"/>
      </w:pPr>
      <w:r>
        <w:t>ACCEPTANCE OF MINUTES</w:t>
      </w:r>
    </w:p>
    <w:p w:rsidR="00425BC8" w:rsidRDefault="00425BC8"/>
    <w:p w:rsidR="007208A7" w:rsidRDefault="00425BC8">
      <w:pPr>
        <w:rPr>
          <w:rFonts w:ascii="Arial" w:hAnsi="Arial"/>
          <w:sz w:val="22"/>
        </w:rPr>
      </w:pPr>
      <w:r>
        <w:rPr>
          <w:rFonts w:ascii="Arial" w:hAnsi="Arial"/>
          <w:b/>
          <w:sz w:val="22"/>
        </w:rPr>
        <w:t xml:space="preserve">RESOLVED </w:t>
      </w:r>
      <w:r>
        <w:rPr>
          <w:rFonts w:ascii="Arial" w:hAnsi="Arial"/>
          <w:sz w:val="22"/>
        </w:rPr>
        <w:t>that the minutes of the meeting of</w:t>
      </w:r>
      <w:r w:rsidR="004448B5">
        <w:rPr>
          <w:rFonts w:ascii="Arial" w:hAnsi="Arial"/>
          <w:sz w:val="22"/>
        </w:rPr>
        <w:t xml:space="preserve"> the council held on 5 January 2015</w:t>
      </w:r>
      <w:r>
        <w:rPr>
          <w:rFonts w:ascii="Arial" w:hAnsi="Arial"/>
          <w:sz w:val="22"/>
        </w:rPr>
        <w:t>, having been copied to members, was taken as read and confirmed and signed as being a correct</w:t>
      </w:r>
      <w:r>
        <w:t xml:space="preserve"> </w:t>
      </w:r>
      <w:r>
        <w:rPr>
          <w:rFonts w:ascii="Arial" w:hAnsi="Arial"/>
          <w:sz w:val="22"/>
        </w:rPr>
        <w:t xml:space="preserve">record. </w:t>
      </w:r>
      <w:r w:rsidR="00D1491D">
        <w:rPr>
          <w:rFonts w:ascii="Arial" w:hAnsi="Arial"/>
          <w:sz w:val="22"/>
        </w:rPr>
        <w:t xml:space="preserve"> </w:t>
      </w:r>
    </w:p>
    <w:p w:rsidR="000F1743" w:rsidRDefault="000F1743">
      <w:pPr>
        <w:rPr>
          <w:rFonts w:ascii="Arial" w:hAnsi="Arial"/>
          <w:sz w:val="22"/>
        </w:rPr>
      </w:pPr>
    </w:p>
    <w:p w:rsidR="004B2B7A" w:rsidRDefault="004B2B7A">
      <w:pPr>
        <w:rPr>
          <w:rFonts w:ascii="Arial" w:hAnsi="Arial"/>
          <w:sz w:val="22"/>
        </w:rPr>
      </w:pPr>
    </w:p>
    <w:p w:rsidR="00425BC8" w:rsidRDefault="00425BC8">
      <w:pPr>
        <w:rPr>
          <w:rFonts w:ascii="Arial" w:hAnsi="Arial"/>
          <w:b/>
          <w:sz w:val="22"/>
          <w:u w:val="single"/>
        </w:rPr>
      </w:pPr>
      <w:r>
        <w:rPr>
          <w:rFonts w:ascii="Arial" w:hAnsi="Arial"/>
          <w:b/>
          <w:sz w:val="22"/>
          <w:u w:val="single"/>
        </w:rPr>
        <w:t>MATTERS ARISING FROM THE M</w:t>
      </w:r>
      <w:r w:rsidR="00D1491D">
        <w:rPr>
          <w:rFonts w:ascii="Arial" w:hAnsi="Arial"/>
          <w:b/>
          <w:sz w:val="22"/>
          <w:u w:val="single"/>
        </w:rPr>
        <w:t>INUTE</w:t>
      </w:r>
      <w:r w:rsidR="00715DD1">
        <w:rPr>
          <w:rFonts w:ascii="Arial" w:hAnsi="Arial"/>
          <w:b/>
          <w:sz w:val="22"/>
          <w:u w:val="single"/>
        </w:rPr>
        <w:t>S OF</w:t>
      </w:r>
      <w:r w:rsidR="004448B5">
        <w:rPr>
          <w:rFonts w:ascii="Arial" w:hAnsi="Arial"/>
          <w:b/>
          <w:sz w:val="22"/>
          <w:u w:val="single"/>
        </w:rPr>
        <w:t xml:space="preserve"> THE MEETING HELD ON 5 JANUARY 2015</w:t>
      </w:r>
    </w:p>
    <w:p w:rsidR="002521DC" w:rsidRDefault="002521DC">
      <w:pPr>
        <w:rPr>
          <w:rFonts w:ascii="Arial" w:hAnsi="Arial"/>
          <w:b/>
          <w:sz w:val="22"/>
          <w:u w:val="single"/>
        </w:rPr>
      </w:pPr>
    </w:p>
    <w:p w:rsidR="00990506" w:rsidRPr="00F61EBA" w:rsidRDefault="00F61EBA" w:rsidP="00F61EBA">
      <w:pPr>
        <w:pStyle w:val="ListParagraph"/>
        <w:numPr>
          <w:ilvl w:val="0"/>
          <w:numId w:val="42"/>
        </w:numPr>
        <w:rPr>
          <w:rFonts w:ascii="Arial" w:hAnsi="Arial"/>
          <w:b/>
          <w:sz w:val="22"/>
          <w:u w:val="single"/>
        </w:rPr>
      </w:pPr>
      <w:r>
        <w:rPr>
          <w:rFonts w:ascii="Arial" w:hAnsi="Arial"/>
          <w:sz w:val="22"/>
        </w:rPr>
        <w:t>Fly tipping has now been cleared at the Lostock Triangle.</w:t>
      </w:r>
    </w:p>
    <w:p w:rsidR="00F61EBA" w:rsidRPr="00F61EBA" w:rsidRDefault="00F61EBA" w:rsidP="00F61EBA">
      <w:pPr>
        <w:pStyle w:val="ListParagraph"/>
        <w:numPr>
          <w:ilvl w:val="0"/>
          <w:numId w:val="42"/>
        </w:numPr>
        <w:rPr>
          <w:rFonts w:ascii="Arial" w:hAnsi="Arial"/>
          <w:b/>
          <w:sz w:val="22"/>
          <w:u w:val="single"/>
        </w:rPr>
      </w:pPr>
      <w:r>
        <w:rPr>
          <w:rFonts w:ascii="Arial" w:hAnsi="Arial"/>
          <w:sz w:val="22"/>
        </w:rPr>
        <w:t xml:space="preserve">The Old Playing Field at the Lostock Triangle has been purchased by </w:t>
      </w:r>
      <w:r w:rsidR="00E2625D">
        <w:rPr>
          <w:rFonts w:ascii="Arial" w:hAnsi="Arial"/>
          <w:sz w:val="22"/>
        </w:rPr>
        <w:t>Barratt Homes</w:t>
      </w:r>
      <w:r>
        <w:rPr>
          <w:rFonts w:ascii="Arial" w:hAnsi="Arial"/>
          <w:sz w:val="22"/>
        </w:rPr>
        <w:t>.</w:t>
      </w:r>
    </w:p>
    <w:p w:rsidR="00033910" w:rsidRPr="00033910" w:rsidRDefault="00F61EBA" w:rsidP="00D1491D">
      <w:pPr>
        <w:pStyle w:val="ListParagraph"/>
        <w:numPr>
          <w:ilvl w:val="0"/>
          <w:numId w:val="42"/>
        </w:numPr>
        <w:rPr>
          <w:rFonts w:ascii="Arial" w:hAnsi="Arial"/>
          <w:b/>
          <w:sz w:val="22"/>
          <w:u w:val="single"/>
        </w:rPr>
      </w:pPr>
      <w:r>
        <w:rPr>
          <w:rFonts w:ascii="Arial" w:hAnsi="Arial"/>
          <w:sz w:val="22"/>
        </w:rPr>
        <w:lastRenderedPageBreak/>
        <w:t xml:space="preserve">Tata is still of concern with responses from Mr Brookfield and Ms </w:t>
      </w:r>
      <w:proofErr w:type="spellStart"/>
      <w:r>
        <w:rPr>
          <w:rFonts w:ascii="Arial" w:hAnsi="Arial"/>
          <w:sz w:val="22"/>
        </w:rPr>
        <w:t>Hore</w:t>
      </w:r>
      <w:proofErr w:type="spellEnd"/>
      <w:r>
        <w:rPr>
          <w:rFonts w:ascii="Arial" w:hAnsi="Arial"/>
          <w:sz w:val="22"/>
        </w:rPr>
        <w:t xml:space="preserve"> not being acceptable.  Cllr Stocks has also asked for clarification of what has gone </w:t>
      </w:r>
      <w:r w:rsidR="00BF7519">
        <w:rPr>
          <w:rFonts w:ascii="Arial" w:hAnsi="Arial"/>
          <w:sz w:val="22"/>
        </w:rPr>
        <w:t>on.</w:t>
      </w:r>
      <w:r w:rsidR="00BF7519" w:rsidRPr="00F61EBA">
        <w:rPr>
          <w:rFonts w:ascii="Arial" w:hAnsi="Arial"/>
          <w:sz w:val="22"/>
        </w:rPr>
        <w:t xml:space="preserve"> </w:t>
      </w:r>
    </w:p>
    <w:p w:rsidR="00033910" w:rsidRDefault="00033910" w:rsidP="00033910">
      <w:pPr>
        <w:pStyle w:val="ListParagraph"/>
        <w:rPr>
          <w:rFonts w:ascii="Arial" w:hAnsi="Arial"/>
          <w:sz w:val="22"/>
        </w:rPr>
      </w:pPr>
    </w:p>
    <w:p w:rsidR="00033910" w:rsidRDefault="00033910" w:rsidP="00033910">
      <w:pPr>
        <w:pStyle w:val="ListParagraph"/>
        <w:rPr>
          <w:rFonts w:ascii="Arial" w:hAnsi="Arial"/>
          <w:sz w:val="22"/>
        </w:rPr>
      </w:pPr>
      <w:r>
        <w:rPr>
          <w:rFonts w:ascii="Arial" w:hAnsi="Arial"/>
          <w:sz w:val="22"/>
        </w:rPr>
        <w:t>-</w:t>
      </w:r>
      <w:r w:rsidR="00BF7519" w:rsidRPr="00F61EBA">
        <w:rPr>
          <w:rFonts w:ascii="Arial" w:hAnsi="Arial"/>
          <w:sz w:val="22"/>
        </w:rPr>
        <w:t>The</w:t>
      </w:r>
      <w:r w:rsidR="00F61EBA" w:rsidRPr="00F61EBA">
        <w:rPr>
          <w:rFonts w:ascii="Arial" w:hAnsi="Arial"/>
          <w:sz w:val="22"/>
        </w:rPr>
        <w:t xml:space="preserve"> Clerk is to write again </w:t>
      </w:r>
      <w:r>
        <w:rPr>
          <w:rFonts w:ascii="Arial" w:hAnsi="Arial"/>
          <w:sz w:val="22"/>
        </w:rPr>
        <w:t xml:space="preserve">to CWAC requesting a written </w:t>
      </w:r>
      <w:r w:rsidR="005C6575">
        <w:rPr>
          <w:rFonts w:ascii="Arial" w:hAnsi="Arial"/>
          <w:sz w:val="22"/>
        </w:rPr>
        <w:t>response to the</w:t>
      </w:r>
      <w:r w:rsidR="002130E3">
        <w:rPr>
          <w:rFonts w:ascii="Arial" w:hAnsi="Arial"/>
          <w:sz w:val="22"/>
        </w:rPr>
        <w:t xml:space="preserve"> Freedom o</w:t>
      </w:r>
      <w:r>
        <w:rPr>
          <w:rFonts w:ascii="Arial" w:hAnsi="Arial"/>
          <w:sz w:val="22"/>
        </w:rPr>
        <w:t xml:space="preserve">f </w:t>
      </w:r>
      <w:r w:rsidR="002130E3">
        <w:rPr>
          <w:rFonts w:ascii="Arial" w:hAnsi="Arial"/>
          <w:sz w:val="22"/>
        </w:rPr>
        <w:t>I</w:t>
      </w:r>
      <w:r w:rsidR="005C6575">
        <w:rPr>
          <w:rFonts w:ascii="Arial" w:hAnsi="Arial"/>
          <w:sz w:val="22"/>
        </w:rPr>
        <w:t>nformation request from LGPC.</w:t>
      </w:r>
    </w:p>
    <w:p w:rsidR="00033910" w:rsidRDefault="00033910" w:rsidP="00033910">
      <w:pPr>
        <w:pStyle w:val="ListParagraph"/>
        <w:rPr>
          <w:rFonts w:ascii="Arial" w:hAnsi="Arial"/>
          <w:sz w:val="22"/>
        </w:rPr>
      </w:pPr>
    </w:p>
    <w:p w:rsidR="00BF7519" w:rsidRPr="00BF7519" w:rsidRDefault="00033910" w:rsidP="00033910">
      <w:pPr>
        <w:pStyle w:val="ListParagraph"/>
        <w:rPr>
          <w:rFonts w:ascii="Arial" w:hAnsi="Arial"/>
          <w:b/>
          <w:sz w:val="22"/>
          <w:u w:val="single"/>
        </w:rPr>
      </w:pPr>
      <w:r>
        <w:rPr>
          <w:rFonts w:ascii="Arial" w:hAnsi="Arial"/>
          <w:sz w:val="22"/>
        </w:rPr>
        <w:t>-The Clerk will write to the Planning Ins</w:t>
      </w:r>
      <w:r w:rsidR="00F61EBA">
        <w:rPr>
          <w:rFonts w:ascii="Arial" w:hAnsi="Arial"/>
          <w:sz w:val="22"/>
        </w:rPr>
        <w:t>pect</w:t>
      </w:r>
      <w:r>
        <w:rPr>
          <w:rFonts w:ascii="Arial" w:hAnsi="Arial"/>
          <w:sz w:val="22"/>
        </w:rPr>
        <w:t>orate asking for clarification regarding the planning application for the 600,000 tonne per annum waste incinerator at Lostock.</w:t>
      </w:r>
    </w:p>
    <w:p w:rsidR="00BF7519" w:rsidRPr="00BF7519" w:rsidRDefault="00BF7519" w:rsidP="00BF7519">
      <w:pPr>
        <w:pStyle w:val="ListParagraph"/>
        <w:rPr>
          <w:rFonts w:ascii="Arial" w:hAnsi="Arial"/>
          <w:b/>
          <w:sz w:val="22"/>
          <w:u w:val="single"/>
        </w:rPr>
      </w:pPr>
    </w:p>
    <w:p w:rsidR="00D1491D" w:rsidRDefault="00D1491D" w:rsidP="00D1491D">
      <w:pPr>
        <w:pStyle w:val="Heading2"/>
        <w:rPr>
          <w:rFonts w:ascii="Arial" w:hAnsi="Arial"/>
          <w:b w:val="0"/>
        </w:rPr>
      </w:pPr>
      <w:r>
        <w:rPr>
          <w:rFonts w:ascii="Arial" w:hAnsi="Arial"/>
          <w:u w:val="single"/>
        </w:rPr>
        <w:t xml:space="preserve">REPORT FROM PCSO P HAMBLETON </w:t>
      </w:r>
    </w:p>
    <w:p w:rsidR="00D1491D" w:rsidRDefault="00D1491D" w:rsidP="00D1491D"/>
    <w:p w:rsidR="00D94D93" w:rsidRDefault="008C667B" w:rsidP="00D1491D">
      <w:pPr>
        <w:pStyle w:val="BodyText2"/>
        <w:rPr>
          <w:rFonts w:ascii="Arial" w:hAnsi="Arial"/>
        </w:rPr>
      </w:pPr>
      <w:r>
        <w:rPr>
          <w:rFonts w:ascii="Arial" w:hAnsi="Arial"/>
        </w:rPr>
        <w:t>PCSO Hambleton reported on the following:</w:t>
      </w:r>
    </w:p>
    <w:p w:rsidR="002D692A" w:rsidRDefault="00BF7519" w:rsidP="00BF7519">
      <w:pPr>
        <w:pStyle w:val="BodyText2"/>
        <w:numPr>
          <w:ilvl w:val="0"/>
          <w:numId w:val="45"/>
        </w:numPr>
        <w:rPr>
          <w:rFonts w:ascii="Arial" w:hAnsi="Arial"/>
        </w:rPr>
      </w:pPr>
      <w:r>
        <w:rPr>
          <w:rFonts w:ascii="Arial" w:hAnsi="Arial"/>
        </w:rPr>
        <w:t>Anti Social behaviour on Fryer Road.</w:t>
      </w:r>
    </w:p>
    <w:p w:rsidR="00BF7519" w:rsidRDefault="00A46AF9" w:rsidP="00BF7519">
      <w:pPr>
        <w:pStyle w:val="BodyText2"/>
        <w:numPr>
          <w:ilvl w:val="0"/>
          <w:numId w:val="45"/>
        </w:numPr>
        <w:rPr>
          <w:rFonts w:ascii="Arial" w:hAnsi="Arial"/>
        </w:rPr>
      </w:pPr>
      <w:r>
        <w:rPr>
          <w:rFonts w:ascii="Arial" w:hAnsi="Arial"/>
        </w:rPr>
        <w:t>30 drivers caught</w:t>
      </w:r>
      <w:r w:rsidR="00BF7519">
        <w:rPr>
          <w:rFonts w:ascii="Arial" w:hAnsi="Arial"/>
        </w:rPr>
        <w:t xml:space="preserve"> speeding</w:t>
      </w:r>
      <w:r w:rsidR="004E0B12">
        <w:rPr>
          <w:rFonts w:ascii="Arial" w:hAnsi="Arial"/>
        </w:rPr>
        <w:t>.</w:t>
      </w:r>
    </w:p>
    <w:p w:rsidR="00BF7519" w:rsidRDefault="00BF7519" w:rsidP="00BF7519">
      <w:pPr>
        <w:pStyle w:val="BodyText2"/>
        <w:numPr>
          <w:ilvl w:val="0"/>
          <w:numId w:val="45"/>
        </w:numPr>
        <w:rPr>
          <w:rFonts w:ascii="Arial" w:hAnsi="Arial"/>
        </w:rPr>
      </w:pPr>
      <w:r>
        <w:rPr>
          <w:rFonts w:ascii="Arial" w:hAnsi="Arial"/>
        </w:rPr>
        <w:t xml:space="preserve">Failed </w:t>
      </w:r>
      <w:proofErr w:type="spellStart"/>
      <w:r>
        <w:rPr>
          <w:rFonts w:ascii="Arial" w:hAnsi="Arial"/>
        </w:rPr>
        <w:t>rtc</w:t>
      </w:r>
      <w:proofErr w:type="spellEnd"/>
      <w:r>
        <w:rPr>
          <w:rFonts w:ascii="Arial" w:hAnsi="Arial"/>
        </w:rPr>
        <w:t xml:space="preserve"> stop at the </w:t>
      </w:r>
      <w:proofErr w:type="spellStart"/>
      <w:r>
        <w:rPr>
          <w:rFonts w:ascii="Arial" w:hAnsi="Arial"/>
        </w:rPr>
        <w:t>Watermead</w:t>
      </w:r>
      <w:proofErr w:type="spellEnd"/>
      <w:r w:rsidR="004E0B12">
        <w:rPr>
          <w:rFonts w:ascii="Arial" w:hAnsi="Arial"/>
        </w:rPr>
        <w:t>.</w:t>
      </w:r>
    </w:p>
    <w:p w:rsidR="00BF7519" w:rsidRPr="00BF7519" w:rsidRDefault="00BF7519" w:rsidP="00BF7519">
      <w:pPr>
        <w:pStyle w:val="BodyText2"/>
        <w:numPr>
          <w:ilvl w:val="0"/>
          <w:numId w:val="45"/>
        </w:numPr>
        <w:rPr>
          <w:rFonts w:ascii="Arial" w:hAnsi="Arial"/>
        </w:rPr>
      </w:pPr>
      <w:r>
        <w:rPr>
          <w:rFonts w:ascii="Arial" w:hAnsi="Arial"/>
        </w:rPr>
        <w:t>Sexual Assault at the Slow and Easy</w:t>
      </w:r>
      <w:r w:rsidR="004E0B12">
        <w:rPr>
          <w:rFonts w:ascii="Arial" w:hAnsi="Arial"/>
        </w:rPr>
        <w:t>.</w:t>
      </w:r>
    </w:p>
    <w:p w:rsidR="00425BC8" w:rsidRDefault="00425BC8">
      <w:pPr>
        <w:rPr>
          <w:rFonts w:ascii="Arial" w:hAnsi="Arial"/>
          <w:sz w:val="22"/>
        </w:rPr>
      </w:pPr>
    </w:p>
    <w:p w:rsidR="004B2B7A" w:rsidRDefault="004B2B7A">
      <w:pPr>
        <w:rPr>
          <w:rFonts w:ascii="Arial" w:hAnsi="Arial"/>
          <w:sz w:val="22"/>
        </w:rPr>
      </w:pPr>
    </w:p>
    <w:p w:rsidR="00417177" w:rsidRDefault="000272BD">
      <w:pPr>
        <w:rPr>
          <w:rFonts w:ascii="Arial" w:hAnsi="Arial"/>
          <w:b/>
          <w:sz w:val="22"/>
          <w:u w:val="single"/>
        </w:rPr>
      </w:pPr>
      <w:r>
        <w:rPr>
          <w:rFonts w:ascii="Arial" w:hAnsi="Arial"/>
          <w:b/>
          <w:sz w:val="22"/>
          <w:u w:val="single"/>
        </w:rPr>
        <w:t>TO RECEIVE A REPORT FROM ANY CWAC COUNCILLOR PRESENT</w:t>
      </w:r>
    </w:p>
    <w:p w:rsidR="000272BD" w:rsidRDefault="000272BD">
      <w:pPr>
        <w:rPr>
          <w:rFonts w:ascii="Arial" w:hAnsi="Arial"/>
          <w:b/>
          <w:sz w:val="22"/>
          <w:u w:val="single"/>
        </w:rPr>
      </w:pPr>
    </w:p>
    <w:p w:rsidR="000272BD" w:rsidRDefault="00080DA0">
      <w:pPr>
        <w:rPr>
          <w:rFonts w:ascii="Arial" w:hAnsi="Arial"/>
          <w:sz w:val="22"/>
        </w:rPr>
      </w:pPr>
      <w:r>
        <w:rPr>
          <w:rFonts w:ascii="Arial" w:hAnsi="Arial"/>
          <w:sz w:val="22"/>
        </w:rPr>
        <w:t>Cllr Stocks reported on:-</w:t>
      </w:r>
    </w:p>
    <w:p w:rsidR="00080DA0" w:rsidRDefault="00080DA0">
      <w:pPr>
        <w:rPr>
          <w:rFonts w:ascii="Arial" w:hAnsi="Arial"/>
          <w:sz w:val="22"/>
        </w:rPr>
      </w:pPr>
    </w:p>
    <w:p w:rsidR="00080DA0" w:rsidRDefault="00080DA0" w:rsidP="00080DA0">
      <w:pPr>
        <w:pStyle w:val="ListParagraph"/>
        <w:numPr>
          <w:ilvl w:val="0"/>
          <w:numId w:val="46"/>
        </w:numPr>
        <w:rPr>
          <w:rFonts w:ascii="Arial" w:hAnsi="Arial"/>
          <w:sz w:val="22"/>
        </w:rPr>
      </w:pPr>
      <w:r>
        <w:rPr>
          <w:rFonts w:ascii="Arial" w:hAnsi="Arial"/>
          <w:sz w:val="22"/>
        </w:rPr>
        <w:t>The council has approved the Local Plan and now has sufficient housing supply.</w:t>
      </w:r>
    </w:p>
    <w:p w:rsidR="00080DA0" w:rsidRDefault="00080DA0" w:rsidP="00080DA0">
      <w:pPr>
        <w:pStyle w:val="ListParagraph"/>
        <w:numPr>
          <w:ilvl w:val="0"/>
          <w:numId w:val="46"/>
        </w:numPr>
        <w:rPr>
          <w:rFonts w:ascii="Arial" w:hAnsi="Arial"/>
          <w:sz w:val="22"/>
        </w:rPr>
      </w:pPr>
      <w:r>
        <w:rPr>
          <w:rFonts w:ascii="Arial" w:hAnsi="Arial"/>
          <w:sz w:val="22"/>
        </w:rPr>
        <w:t>Work has commenced at Barons Quay</w:t>
      </w:r>
      <w:r w:rsidR="004E0B12">
        <w:rPr>
          <w:rFonts w:ascii="Arial" w:hAnsi="Arial"/>
          <w:sz w:val="22"/>
        </w:rPr>
        <w:t>,</w:t>
      </w:r>
      <w:r>
        <w:rPr>
          <w:rFonts w:ascii="Arial" w:hAnsi="Arial"/>
          <w:sz w:val="22"/>
        </w:rPr>
        <w:t xml:space="preserve"> Northwich.</w:t>
      </w:r>
    </w:p>
    <w:p w:rsidR="00080DA0" w:rsidRDefault="00080DA0" w:rsidP="00080DA0">
      <w:pPr>
        <w:pStyle w:val="ListParagraph"/>
        <w:numPr>
          <w:ilvl w:val="0"/>
          <w:numId w:val="46"/>
        </w:numPr>
        <w:rPr>
          <w:rFonts w:ascii="Arial" w:hAnsi="Arial"/>
          <w:sz w:val="22"/>
        </w:rPr>
      </w:pPr>
      <w:r>
        <w:rPr>
          <w:rFonts w:ascii="Arial" w:hAnsi="Arial"/>
          <w:sz w:val="22"/>
        </w:rPr>
        <w:t>There will be a 0% rise in Council Tax.</w:t>
      </w:r>
    </w:p>
    <w:p w:rsidR="00080DA0" w:rsidRDefault="00080DA0" w:rsidP="00080DA0">
      <w:pPr>
        <w:pStyle w:val="ListParagraph"/>
        <w:numPr>
          <w:ilvl w:val="0"/>
          <w:numId w:val="46"/>
        </w:numPr>
        <w:rPr>
          <w:rFonts w:ascii="Arial" w:hAnsi="Arial"/>
          <w:sz w:val="22"/>
        </w:rPr>
      </w:pPr>
      <w:r>
        <w:rPr>
          <w:rFonts w:ascii="Arial" w:hAnsi="Arial"/>
          <w:sz w:val="22"/>
        </w:rPr>
        <w:t xml:space="preserve">Cllr Kelly asked </w:t>
      </w:r>
      <w:proofErr w:type="gramStart"/>
      <w:r>
        <w:rPr>
          <w:rFonts w:ascii="Arial" w:hAnsi="Arial"/>
          <w:sz w:val="22"/>
        </w:rPr>
        <w:t>about 106 money at the Lostock Triangle,</w:t>
      </w:r>
      <w:proofErr w:type="gramEnd"/>
      <w:r>
        <w:rPr>
          <w:rFonts w:ascii="Arial" w:hAnsi="Arial"/>
          <w:sz w:val="22"/>
        </w:rPr>
        <w:t xml:space="preserve"> Cllr Stocks confirmed that </w:t>
      </w:r>
      <w:r w:rsidR="00C81C8B">
        <w:rPr>
          <w:rFonts w:ascii="Arial" w:hAnsi="Arial"/>
          <w:sz w:val="22"/>
        </w:rPr>
        <w:t>Barratt Homes did not have to pay 106 money due to the Local School having places available. Money was however given to a local swimming pool not in Lostock Gralam.</w:t>
      </w:r>
    </w:p>
    <w:p w:rsidR="00C81C8B" w:rsidRDefault="00C81C8B" w:rsidP="00080DA0">
      <w:pPr>
        <w:pStyle w:val="ListParagraph"/>
        <w:numPr>
          <w:ilvl w:val="0"/>
          <w:numId w:val="46"/>
        </w:numPr>
        <w:rPr>
          <w:rFonts w:ascii="Arial" w:hAnsi="Arial"/>
          <w:sz w:val="22"/>
        </w:rPr>
      </w:pPr>
      <w:r>
        <w:rPr>
          <w:rFonts w:ascii="Arial" w:hAnsi="Arial"/>
          <w:sz w:val="22"/>
        </w:rPr>
        <w:t xml:space="preserve">Going forward the way </w:t>
      </w:r>
      <w:proofErr w:type="gramStart"/>
      <w:r>
        <w:rPr>
          <w:rFonts w:ascii="Arial" w:hAnsi="Arial"/>
          <w:sz w:val="22"/>
        </w:rPr>
        <w:t>106 money</w:t>
      </w:r>
      <w:proofErr w:type="gramEnd"/>
      <w:r>
        <w:rPr>
          <w:rFonts w:ascii="Arial" w:hAnsi="Arial"/>
          <w:sz w:val="22"/>
        </w:rPr>
        <w:t xml:space="preserve"> is collected will change, so that all new developments will have a levy for educations and health etc, however the funds will be distributed in the local area not necessarily where the development is.</w:t>
      </w:r>
    </w:p>
    <w:p w:rsidR="00C81C8B" w:rsidRPr="00080DA0" w:rsidRDefault="00C81C8B" w:rsidP="00080DA0">
      <w:pPr>
        <w:pStyle w:val="ListParagraph"/>
        <w:numPr>
          <w:ilvl w:val="0"/>
          <w:numId w:val="46"/>
        </w:numPr>
        <w:rPr>
          <w:rFonts w:ascii="Arial" w:hAnsi="Arial"/>
          <w:sz w:val="22"/>
        </w:rPr>
      </w:pPr>
      <w:r>
        <w:rPr>
          <w:rFonts w:ascii="Arial" w:hAnsi="Arial"/>
          <w:sz w:val="22"/>
        </w:rPr>
        <w:t>A breakdown of all monies collected from the Lostock Triangle is to be made available to LGPC.</w:t>
      </w:r>
    </w:p>
    <w:p w:rsidR="0017703D" w:rsidRDefault="0017703D">
      <w:pPr>
        <w:rPr>
          <w:rFonts w:ascii="Arial" w:hAnsi="Arial"/>
          <w:sz w:val="22"/>
        </w:rPr>
      </w:pPr>
    </w:p>
    <w:p w:rsidR="0017703D" w:rsidRPr="00415DA9" w:rsidRDefault="0017703D">
      <w:pPr>
        <w:rPr>
          <w:rFonts w:ascii="Arial" w:hAnsi="Arial"/>
          <w:b/>
          <w:sz w:val="22"/>
          <w:u w:val="single"/>
        </w:rPr>
      </w:pPr>
    </w:p>
    <w:p w:rsidR="0017703D" w:rsidRPr="00415DA9" w:rsidRDefault="00C81C8B">
      <w:pPr>
        <w:rPr>
          <w:rFonts w:ascii="Arial" w:hAnsi="Arial" w:cs="Arial"/>
          <w:b/>
          <w:sz w:val="22"/>
          <w:u w:val="single"/>
        </w:rPr>
      </w:pPr>
      <w:r>
        <w:rPr>
          <w:rFonts w:ascii="Arial" w:hAnsi="Arial" w:cs="Arial"/>
          <w:b/>
          <w:sz w:val="22"/>
          <w:u w:val="single"/>
        </w:rPr>
        <w:t>HS2 – Residents Charter</w:t>
      </w:r>
    </w:p>
    <w:p w:rsidR="00415DA9" w:rsidRDefault="00415DA9">
      <w:pPr>
        <w:rPr>
          <w:rFonts w:ascii="Arial" w:hAnsi="Arial" w:cs="Arial"/>
          <w:sz w:val="22"/>
        </w:rPr>
      </w:pPr>
    </w:p>
    <w:p w:rsidR="00415DA9" w:rsidRPr="00016843" w:rsidRDefault="00C81C8B" w:rsidP="00016843">
      <w:pPr>
        <w:pStyle w:val="ListParagraph"/>
        <w:numPr>
          <w:ilvl w:val="0"/>
          <w:numId w:val="47"/>
        </w:numPr>
        <w:rPr>
          <w:rFonts w:ascii="Arial" w:hAnsi="Arial" w:cs="Arial"/>
          <w:sz w:val="22"/>
        </w:rPr>
      </w:pPr>
      <w:r w:rsidRPr="00016843">
        <w:rPr>
          <w:rFonts w:ascii="Arial" w:hAnsi="Arial" w:cs="Arial"/>
          <w:sz w:val="22"/>
        </w:rPr>
        <w:t>The Clerk reported on a Resident Charter which will be made available on the LGPC website.</w:t>
      </w:r>
    </w:p>
    <w:p w:rsidR="00016843" w:rsidRDefault="00016843" w:rsidP="00C81C8B">
      <w:pPr>
        <w:rPr>
          <w:rFonts w:ascii="Arial" w:hAnsi="Arial" w:cs="Arial"/>
          <w:sz w:val="22"/>
        </w:rPr>
      </w:pPr>
    </w:p>
    <w:p w:rsidR="00016843" w:rsidRPr="00016843" w:rsidRDefault="00016843" w:rsidP="00016843">
      <w:pPr>
        <w:pStyle w:val="ListParagraph"/>
        <w:numPr>
          <w:ilvl w:val="0"/>
          <w:numId w:val="47"/>
        </w:numPr>
        <w:rPr>
          <w:rFonts w:ascii="Arial" w:hAnsi="Arial" w:cs="Arial"/>
          <w:sz w:val="22"/>
        </w:rPr>
      </w:pPr>
      <w:proofErr w:type="spellStart"/>
      <w:r w:rsidRPr="00016843">
        <w:rPr>
          <w:rFonts w:ascii="Arial" w:hAnsi="Arial" w:cs="Arial"/>
          <w:sz w:val="22"/>
        </w:rPr>
        <w:t>Ros</w:t>
      </w:r>
      <w:proofErr w:type="spellEnd"/>
      <w:r w:rsidRPr="00016843">
        <w:rPr>
          <w:rFonts w:ascii="Arial" w:hAnsi="Arial" w:cs="Arial"/>
          <w:sz w:val="22"/>
        </w:rPr>
        <w:t xml:space="preserve"> </w:t>
      </w:r>
      <w:proofErr w:type="spellStart"/>
      <w:r w:rsidRPr="00016843">
        <w:rPr>
          <w:rFonts w:ascii="Arial" w:hAnsi="Arial" w:cs="Arial"/>
          <w:sz w:val="22"/>
        </w:rPr>
        <w:t>Todhunter</w:t>
      </w:r>
      <w:proofErr w:type="spellEnd"/>
      <w:r w:rsidRPr="00016843">
        <w:rPr>
          <w:rFonts w:ascii="Arial" w:hAnsi="Arial" w:cs="Arial"/>
          <w:sz w:val="22"/>
        </w:rPr>
        <w:t xml:space="preserve"> reported on the unsafe ground which the </w:t>
      </w:r>
      <w:r w:rsidR="004E0B12">
        <w:rPr>
          <w:rFonts w:ascii="Arial" w:hAnsi="Arial" w:cs="Arial"/>
          <w:sz w:val="22"/>
        </w:rPr>
        <w:t>HS2 route would run on</w:t>
      </w:r>
      <w:r w:rsidRPr="00016843">
        <w:rPr>
          <w:rFonts w:ascii="Arial" w:hAnsi="Arial" w:cs="Arial"/>
          <w:sz w:val="22"/>
        </w:rPr>
        <w:t>.</w:t>
      </w:r>
    </w:p>
    <w:p w:rsidR="00016843" w:rsidRDefault="00016843" w:rsidP="00C81C8B">
      <w:pPr>
        <w:rPr>
          <w:rFonts w:ascii="Arial" w:hAnsi="Arial" w:cs="Arial"/>
          <w:sz w:val="22"/>
        </w:rPr>
      </w:pPr>
    </w:p>
    <w:p w:rsidR="00016843" w:rsidRPr="00016843" w:rsidRDefault="00016843" w:rsidP="00016843">
      <w:pPr>
        <w:pStyle w:val="ListParagraph"/>
        <w:numPr>
          <w:ilvl w:val="0"/>
          <w:numId w:val="47"/>
        </w:numPr>
        <w:rPr>
          <w:rFonts w:ascii="Arial" w:hAnsi="Arial" w:cs="Arial"/>
          <w:sz w:val="22"/>
        </w:rPr>
      </w:pPr>
      <w:r>
        <w:rPr>
          <w:rFonts w:ascii="Arial" w:hAnsi="Arial" w:cs="Arial"/>
          <w:sz w:val="22"/>
        </w:rPr>
        <w:t>There are questions like ‘What positive plan is there for residents who stay when HS2 is built’? HS2 has never attended a parish meeting to answer such questions.</w:t>
      </w:r>
    </w:p>
    <w:p w:rsidR="006B464C" w:rsidRDefault="006B464C" w:rsidP="004B525E">
      <w:pPr>
        <w:rPr>
          <w:rFonts w:ascii="Arial" w:hAnsi="Arial"/>
          <w:b/>
          <w:sz w:val="22"/>
          <w:u w:val="single"/>
        </w:rPr>
      </w:pPr>
    </w:p>
    <w:p w:rsidR="006B464C" w:rsidRDefault="006B464C" w:rsidP="004B525E">
      <w:pPr>
        <w:rPr>
          <w:rFonts w:ascii="Arial" w:hAnsi="Arial"/>
          <w:b/>
          <w:sz w:val="22"/>
          <w:u w:val="single"/>
        </w:rPr>
      </w:pPr>
    </w:p>
    <w:p w:rsidR="004B525E" w:rsidRDefault="00016843" w:rsidP="004B525E">
      <w:pPr>
        <w:rPr>
          <w:rFonts w:ascii="Arial" w:hAnsi="Arial"/>
          <w:b/>
          <w:sz w:val="22"/>
          <w:u w:val="single"/>
        </w:rPr>
      </w:pPr>
      <w:r>
        <w:rPr>
          <w:rFonts w:ascii="Arial" w:hAnsi="Arial"/>
          <w:b/>
          <w:sz w:val="22"/>
          <w:u w:val="single"/>
        </w:rPr>
        <w:t>INEOS</w:t>
      </w:r>
    </w:p>
    <w:p w:rsidR="00415DA9" w:rsidRDefault="00415DA9" w:rsidP="004B525E">
      <w:pPr>
        <w:rPr>
          <w:rFonts w:ascii="Arial" w:hAnsi="Arial"/>
          <w:b/>
          <w:sz w:val="22"/>
          <w:u w:val="single"/>
        </w:rPr>
      </w:pPr>
    </w:p>
    <w:p w:rsidR="00016843" w:rsidRDefault="00016843" w:rsidP="00016843">
      <w:pPr>
        <w:rPr>
          <w:rFonts w:ascii="Arial" w:hAnsi="Arial" w:cs="Arial"/>
          <w:sz w:val="22"/>
          <w:szCs w:val="22"/>
        </w:rPr>
      </w:pPr>
      <w:r>
        <w:rPr>
          <w:rFonts w:ascii="Arial" w:hAnsi="Arial" w:cs="Arial"/>
          <w:sz w:val="22"/>
          <w:szCs w:val="22"/>
        </w:rPr>
        <w:t xml:space="preserve">The Clerk is to amend the proposed </w:t>
      </w:r>
      <w:r w:rsidR="00006BFE">
        <w:rPr>
          <w:rFonts w:ascii="Arial" w:hAnsi="Arial" w:cs="Arial"/>
          <w:sz w:val="22"/>
          <w:szCs w:val="22"/>
        </w:rPr>
        <w:t>Permissive</w:t>
      </w:r>
      <w:r>
        <w:rPr>
          <w:rFonts w:ascii="Arial" w:hAnsi="Arial" w:cs="Arial"/>
          <w:sz w:val="22"/>
          <w:szCs w:val="22"/>
        </w:rPr>
        <w:t xml:space="preserve"> Footpath Agreement and circulate amongst the Councillors for wording approval, also to arrange signs for both ends of the path.</w:t>
      </w:r>
    </w:p>
    <w:p w:rsidR="00016843" w:rsidRDefault="00016843" w:rsidP="00016843">
      <w:pPr>
        <w:rPr>
          <w:rFonts w:ascii="Arial" w:hAnsi="Arial" w:cs="Arial"/>
          <w:sz w:val="22"/>
          <w:szCs w:val="22"/>
        </w:rPr>
      </w:pPr>
    </w:p>
    <w:p w:rsidR="00016843" w:rsidRDefault="00016843" w:rsidP="00016843">
      <w:pPr>
        <w:rPr>
          <w:rFonts w:ascii="Arial" w:hAnsi="Arial" w:cs="Arial"/>
          <w:sz w:val="22"/>
          <w:szCs w:val="22"/>
        </w:rPr>
      </w:pPr>
    </w:p>
    <w:p w:rsidR="0025181F" w:rsidRPr="00006BFE" w:rsidRDefault="00006BFE" w:rsidP="00016843">
      <w:pPr>
        <w:rPr>
          <w:rFonts w:ascii="Arial" w:hAnsi="Arial" w:cs="Arial"/>
          <w:b/>
          <w:sz w:val="22"/>
          <w:szCs w:val="22"/>
          <w:u w:val="single"/>
        </w:rPr>
      </w:pPr>
      <w:r w:rsidRPr="00006BFE">
        <w:rPr>
          <w:rFonts w:ascii="Arial" w:hAnsi="Arial" w:cs="Arial"/>
          <w:b/>
          <w:sz w:val="22"/>
          <w:szCs w:val="22"/>
          <w:u w:val="single"/>
        </w:rPr>
        <w:t>P</w:t>
      </w:r>
      <w:r w:rsidR="00425BC8" w:rsidRPr="00006BFE">
        <w:rPr>
          <w:rFonts w:ascii="Arial" w:hAnsi="Arial" w:cs="Arial"/>
          <w:b/>
          <w:sz w:val="22"/>
          <w:szCs w:val="22"/>
          <w:u w:val="single"/>
        </w:rPr>
        <w:t>LAY AREAS AND INSPECTION</w:t>
      </w:r>
    </w:p>
    <w:p w:rsidR="00ED1DB8" w:rsidRDefault="00ED1DB8">
      <w:pPr>
        <w:rPr>
          <w:rFonts w:ascii="Arial" w:hAnsi="Arial"/>
          <w:sz w:val="22"/>
        </w:rPr>
      </w:pPr>
    </w:p>
    <w:p w:rsidR="0076156E" w:rsidRDefault="00006BFE" w:rsidP="00006BFE">
      <w:pPr>
        <w:pStyle w:val="ListParagraph"/>
        <w:numPr>
          <w:ilvl w:val="0"/>
          <w:numId w:val="48"/>
        </w:numPr>
        <w:rPr>
          <w:rFonts w:ascii="Arial" w:hAnsi="Arial"/>
          <w:sz w:val="22"/>
        </w:rPr>
      </w:pPr>
      <w:r w:rsidRPr="00006BFE">
        <w:rPr>
          <w:rFonts w:ascii="Arial" w:hAnsi="Arial"/>
          <w:sz w:val="22"/>
        </w:rPr>
        <w:t xml:space="preserve">The Clerk is to request a quote to resolve the issues </w:t>
      </w:r>
      <w:proofErr w:type="gramStart"/>
      <w:r w:rsidRPr="00006BFE">
        <w:rPr>
          <w:rFonts w:ascii="Arial" w:hAnsi="Arial"/>
          <w:sz w:val="22"/>
        </w:rPr>
        <w:t>raised</w:t>
      </w:r>
      <w:proofErr w:type="gramEnd"/>
      <w:r w:rsidRPr="00006BFE">
        <w:rPr>
          <w:rFonts w:ascii="Arial" w:hAnsi="Arial"/>
          <w:sz w:val="22"/>
        </w:rPr>
        <w:t xml:space="preserve"> within the Play Area Inspections Report.</w:t>
      </w:r>
    </w:p>
    <w:p w:rsidR="00006BFE" w:rsidRDefault="00006BFE" w:rsidP="00006BFE">
      <w:pPr>
        <w:pStyle w:val="ListParagraph"/>
        <w:numPr>
          <w:ilvl w:val="0"/>
          <w:numId w:val="48"/>
        </w:numPr>
        <w:rPr>
          <w:rFonts w:ascii="Arial" w:hAnsi="Arial"/>
          <w:sz w:val="22"/>
        </w:rPr>
      </w:pPr>
      <w:r>
        <w:rPr>
          <w:rFonts w:ascii="Arial" w:hAnsi="Arial"/>
          <w:sz w:val="22"/>
        </w:rPr>
        <w:t xml:space="preserve">To gain three quotes for a Tree Survey at the </w:t>
      </w:r>
      <w:r w:rsidR="004E0B12">
        <w:rPr>
          <w:rFonts w:ascii="Arial" w:hAnsi="Arial"/>
          <w:sz w:val="22"/>
        </w:rPr>
        <w:t xml:space="preserve">Lostock Gralam </w:t>
      </w:r>
      <w:r>
        <w:rPr>
          <w:rFonts w:ascii="Arial" w:hAnsi="Arial"/>
          <w:sz w:val="22"/>
        </w:rPr>
        <w:t>Community Centre.</w:t>
      </w:r>
    </w:p>
    <w:p w:rsidR="00006BFE" w:rsidRDefault="00006BFE" w:rsidP="00006BFE">
      <w:pPr>
        <w:pStyle w:val="ListParagraph"/>
        <w:numPr>
          <w:ilvl w:val="0"/>
          <w:numId w:val="48"/>
        </w:numPr>
        <w:rPr>
          <w:rFonts w:ascii="Arial" w:hAnsi="Arial"/>
          <w:sz w:val="22"/>
        </w:rPr>
      </w:pPr>
      <w:r>
        <w:rPr>
          <w:rFonts w:ascii="Arial" w:hAnsi="Arial"/>
          <w:sz w:val="22"/>
        </w:rPr>
        <w:t>The Lostock Green Park Bench has now been repaired.</w:t>
      </w:r>
    </w:p>
    <w:p w:rsidR="00006BFE" w:rsidRDefault="00006BFE" w:rsidP="00006BFE">
      <w:pPr>
        <w:pStyle w:val="ListParagraph"/>
        <w:numPr>
          <w:ilvl w:val="0"/>
          <w:numId w:val="48"/>
        </w:numPr>
        <w:rPr>
          <w:rFonts w:ascii="Arial" w:hAnsi="Arial"/>
          <w:sz w:val="22"/>
        </w:rPr>
      </w:pPr>
      <w:r>
        <w:rPr>
          <w:rFonts w:ascii="Arial" w:hAnsi="Arial"/>
          <w:sz w:val="22"/>
        </w:rPr>
        <w:t>The gate at the Community Centre has now been repaired and returned to the park.</w:t>
      </w:r>
    </w:p>
    <w:p w:rsidR="00006BFE" w:rsidRPr="00006BFE" w:rsidRDefault="00006BFE" w:rsidP="00006BFE">
      <w:pPr>
        <w:pStyle w:val="ListParagraph"/>
        <w:numPr>
          <w:ilvl w:val="0"/>
          <w:numId w:val="48"/>
        </w:numPr>
        <w:rPr>
          <w:rFonts w:ascii="Arial" w:hAnsi="Arial"/>
          <w:sz w:val="22"/>
        </w:rPr>
      </w:pPr>
      <w:r>
        <w:rPr>
          <w:rFonts w:ascii="Arial" w:hAnsi="Arial"/>
          <w:sz w:val="22"/>
        </w:rPr>
        <w:t>The Clerk is to look into the possibly of synthetic grass for the worn goal mouths.</w:t>
      </w:r>
    </w:p>
    <w:p w:rsidR="005002CA" w:rsidRDefault="005002CA">
      <w:pPr>
        <w:pStyle w:val="Heading5"/>
      </w:pPr>
    </w:p>
    <w:p w:rsidR="00425BC8" w:rsidRDefault="00425BC8">
      <w:pPr>
        <w:pStyle w:val="Heading5"/>
      </w:pPr>
      <w:r>
        <w:t>REPORT FROM THE CLERK</w:t>
      </w:r>
    </w:p>
    <w:p w:rsidR="00425BC8" w:rsidRDefault="00425BC8"/>
    <w:p w:rsidR="00425BC8" w:rsidRDefault="00425BC8">
      <w:pPr>
        <w:pStyle w:val="BodyText2"/>
        <w:rPr>
          <w:rFonts w:ascii="Arial" w:hAnsi="Arial"/>
        </w:rPr>
      </w:pPr>
      <w:r>
        <w:rPr>
          <w:rFonts w:ascii="Arial" w:hAnsi="Arial"/>
        </w:rPr>
        <w:t>The Clerk reported on the following:</w:t>
      </w:r>
    </w:p>
    <w:p w:rsidR="0016288D" w:rsidRDefault="00006BFE" w:rsidP="00006BFE">
      <w:pPr>
        <w:pStyle w:val="BodyText2"/>
        <w:numPr>
          <w:ilvl w:val="0"/>
          <w:numId w:val="49"/>
        </w:numPr>
        <w:rPr>
          <w:rFonts w:ascii="Arial" w:hAnsi="Arial"/>
        </w:rPr>
      </w:pPr>
      <w:r>
        <w:rPr>
          <w:rFonts w:ascii="Arial" w:hAnsi="Arial"/>
        </w:rPr>
        <w:t xml:space="preserve">The Clerk, Cllr M Litton and Cllr P Kelly are to attend the </w:t>
      </w:r>
      <w:proofErr w:type="spellStart"/>
      <w:r>
        <w:rPr>
          <w:rFonts w:ascii="Arial" w:hAnsi="Arial"/>
        </w:rPr>
        <w:t>Lach</w:t>
      </w:r>
      <w:proofErr w:type="spellEnd"/>
      <w:r>
        <w:rPr>
          <w:rFonts w:ascii="Arial" w:hAnsi="Arial"/>
        </w:rPr>
        <w:t xml:space="preserve"> Dennis Parish Council meeting on 10</w:t>
      </w:r>
      <w:r w:rsidRPr="00006BFE">
        <w:rPr>
          <w:rFonts w:ascii="Arial" w:hAnsi="Arial"/>
          <w:vertAlign w:val="superscript"/>
        </w:rPr>
        <w:t>th</w:t>
      </w:r>
      <w:r>
        <w:rPr>
          <w:rFonts w:ascii="Arial" w:hAnsi="Arial"/>
        </w:rPr>
        <w:t xml:space="preserve"> March.</w:t>
      </w:r>
    </w:p>
    <w:p w:rsidR="00006BFE" w:rsidRPr="00006BFE" w:rsidRDefault="00006BFE" w:rsidP="00006BFE">
      <w:pPr>
        <w:pStyle w:val="BodyText2"/>
        <w:numPr>
          <w:ilvl w:val="0"/>
          <w:numId w:val="49"/>
        </w:numPr>
        <w:rPr>
          <w:rFonts w:ascii="Arial" w:hAnsi="Arial"/>
        </w:rPr>
      </w:pPr>
      <w:r>
        <w:rPr>
          <w:rFonts w:ascii="Arial" w:hAnsi="Arial"/>
        </w:rPr>
        <w:t>There will be a 0% increase in the</w:t>
      </w:r>
      <w:r w:rsidR="004E0B12">
        <w:rPr>
          <w:rFonts w:ascii="Arial" w:hAnsi="Arial"/>
        </w:rPr>
        <w:t xml:space="preserve"> Lostock Gralam</w:t>
      </w:r>
      <w:r>
        <w:rPr>
          <w:rFonts w:ascii="Arial" w:hAnsi="Arial"/>
        </w:rPr>
        <w:t xml:space="preserve"> Parish precept.</w:t>
      </w:r>
    </w:p>
    <w:p w:rsidR="00C57ADF" w:rsidRDefault="00C57ADF">
      <w:pPr>
        <w:pStyle w:val="BodyText2"/>
        <w:rPr>
          <w:rFonts w:ascii="Arial" w:hAnsi="Arial"/>
        </w:rPr>
      </w:pPr>
    </w:p>
    <w:p w:rsidR="008E789D" w:rsidRPr="008E789D" w:rsidRDefault="008E789D" w:rsidP="008E789D"/>
    <w:p w:rsidR="00425BC8" w:rsidRDefault="00425BC8">
      <w:pPr>
        <w:pStyle w:val="Heading1"/>
        <w:rPr>
          <w:rFonts w:ascii="Arial" w:hAnsi="Arial"/>
          <w:sz w:val="22"/>
          <w:u w:val="single"/>
        </w:rPr>
      </w:pPr>
      <w:r>
        <w:rPr>
          <w:rFonts w:ascii="Arial" w:hAnsi="Arial"/>
          <w:sz w:val="22"/>
          <w:u w:val="single"/>
        </w:rPr>
        <w:t>PLANNING APPLICATIONS &amp; DECISIONS</w:t>
      </w:r>
    </w:p>
    <w:p w:rsidR="00425BC8" w:rsidRDefault="00425BC8">
      <w:pPr>
        <w:rPr>
          <w:rFonts w:ascii="Arial" w:hAnsi="Arial"/>
          <w:sz w:val="22"/>
        </w:rPr>
      </w:pPr>
    </w:p>
    <w:tbl>
      <w:tblPr>
        <w:tblW w:w="841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6346"/>
      </w:tblGrid>
      <w:tr w:rsidR="006B794C" w:rsidRPr="00E85ED8" w:rsidTr="001E769C">
        <w:trPr>
          <w:cantSplit/>
          <w:trHeight w:val="311"/>
        </w:trPr>
        <w:tc>
          <w:tcPr>
            <w:tcW w:w="8416" w:type="dxa"/>
            <w:gridSpan w:val="2"/>
            <w:shd w:val="pct5" w:color="auto" w:fill="FFFFFF"/>
          </w:tcPr>
          <w:p w:rsidR="006B794C" w:rsidRPr="004E0B12" w:rsidRDefault="001E769C" w:rsidP="00010D23">
            <w:pPr>
              <w:rPr>
                <w:rFonts w:ascii="Arial" w:hAnsi="Arial" w:cs="Arial"/>
                <w:sz w:val="22"/>
                <w:szCs w:val="22"/>
              </w:rPr>
            </w:pPr>
            <w:r w:rsidRPr="004E0B12">
              <w:rPr>
                <w:rFonts w:ascii="Arial" w:hAnsi="Arial" w:cs="Arial"/>
                <w:sz w:val="22"/>
                <w:szCs w:val="22"/>
              </w:rPr>
              <w:t>APPLICATIONS</w:t>
            </w:r>
          </w:p>
        </w:tc>
      </w:tr>
      <w:tr w:rsidR="001E769C" w:rsidRPr="00E85ED8" w:rsidTr="001E769C">
        <w:tc>
          <w:tcPr>
            <w:tcW w:w="2070" w:type="dxa"/>
            <w:tcBorders>
              <w:bottom w:val="nil"/>
            </w:tcBorders>
          </w:tcPr>
          <w:p w:rsidR="001E769C" w:rsidRPr="004E0B12" w:rsidRDefault="001E769C" w:rsidP="00534436">
            <w:pPr>
              <w:rPr>
                <w:rFonts w:ascii="Arial" w:hAnsi="Arial" w:cs="Arial"/>
                <w:sz w:val="22"/>
                <w:szCs w:val="22"/>
              </w:rPr>
            </w:pPr>
            <w:r w:rsidRPr="004E0B12">
              <w:rPr>
                <w:rFonts w:ascii="Arial" w:hAnsi="Arial" w:cs="Arial"/>
                <w:sz w:val="22"/>
                <w:szCs w:val="22"/>
              </w:rPr>
              <w:t>14/05319/MIN</w:t>
            </w:r>
          </w:p>
        </w:tc>
        <w:tc>
          <w:tcPr>
            <w:tcW w:w="6346" w:type="dxa"/>
            <w:tcBorders>
              <w:bottom w:val="nil"/>
            </w:tcBorders>
          </w:tcPr>
          <w:p w:rsidR="001E769C" w:rsidRPr="004E0B12" w:rsidRDefault="001E769C" w:rsidP="00534436">
            <w:pPr>
              <w:rPr>
                <w:rFonts w:ascii="Arial" w:hAnsi="Arial" w:cs="Arial"/>
                <w:sz w:val="22"/>
                <w:szCs w:val="22"/>
              </w:rPr>
            </w:pPr>
            <w:proofErr w:type="spellStart"/>
            <w:r w:rsidRPr="004E0B12">
              <w:rPr>
                <w:rFonts w:ascii="Arial" w:hAnsi="Arial" w:cs="Arial"/>
                <w:sz w:val="22"/>
                <w:szCs w:val="22"/>
              </w:rPr>
              <w:t>Holford</w:t>
            </w:r>
            <w:proofErr w:type="spellEnd"/>
            <w:r w:rsidRPr="004E0B12">
              <w:rPr>
                <w:rFonts w:ascii="Arial" w:hAnsi="Arial" w:cs="Arial"/>
                <w:sz w:val="22"/>
                <w:szCs w:val="22"/>
              </w:rPr>
              <w:t xml:space="preserve"> Offices, Moss Lane, Lostock Gralam</w:t>
            </w:r>
          </w:p>
          <w:p w:rsidR="001E769C" w:rsidRPr="004E0B12" w:rsidRDefault="001E769C" w:rsidP="00534436">
            <w:pPr>
              <w:rPr>
                <w:rFonts w:ascii="Arial" w:hAnsi="Arial" w:cs="Arial"/>
                <w:sz w:val="22"/>
                <w:szCs w:val="22"/>
              </w:rPr>
            </w:pPr>
            <w:r w:rsidRPr="004E0B12">
              <w:rPr>
                <w:rFonts w:ascii="Arial" w:hAnsi="Arial" w:cs="Arial"/>
                <w:sz w:val="22"/>
                <w:szCs w:val="22"/>
              </w:rPr>
              <w:t>Extend Brine, Mud and DBO pipe-work</w:t>
            </w:r>
          </w:p>
          <w:p w:rsidR="001E769C" w:rsidRPr="004E0B12" w:rsidRDefault="001E769C" w:rsidP="00534436">
            <w:pPr>
              <w:rPr>
                <w:rFonts w:ascii="Arial" w:hAnsi="Arial" w:cs="Arial"/>
                <w:sz w:val="22"/>
                <w:szCs w:val="22"/>
              </w:rPr>
            </w:pPr>
            <w:r w:rsidRPr="004E0B12">
              <w:rPr>
                <w:rFonts w:ascii="Arial" w:hAnsi="Arial" w:cs="Arial"/>
                <w:sz w:val="22"/>
                <w:szCs w:val="22"/>
              </w:rPr>
              <w:t>No Objection</w:t>
            </w:r>
          </w:p>
        </w:tc>
      </w:tr>
      <w:tr w:rsidR="001E769C" w:rsidTr="001E769C">
        <w:tc>
          <w:tcPr>
            <w:tcW w:w="2070" w:type="dxa"/>
            <w:tcBorders>
              <w:bottom w:val="nil"/>
            </w:tcBorders>
          </w:tcPr>
          <w:p w:rsidR="001E769C" w:rsidRPr="004E0B12" w:rsidRDefault="001E769C" w:rsidP="00534436">
            <w:pPr>
              <w:rPr>
                <w:rFonts w:ascii="Arial" w:hAnsi="Arial" w:cs="Arial"/>
                <w:sz w:val="22"/>
                <w:szCs w:val="22"/>
              </w:rPr>
            </w:pPr>
            <w:r w:rsidRPr="004E0B12">
              <w:rPr>
                <w:rFonts w:ascii="Arial" w:hAnsi="Arial" w:cs="Arial"/>
                <w:sz w:val="22"/>
                <w:szCs w:val="22"/>
              </w:rPr>
              <w:t>14/05319/MIN</w:t>
            </w:r>
          </w:p>
        </w:tc>
        <w:tc>
          <w:tcPr>
            <w:tcW w:w="6346" w:type="dxa"/>
            <w:tcBorders>
              <w:bottom w:val="nil"/>
            </w:tcBorders>
          </w:tcPr>
          <w:p w:rsidR="001E769C" w:rsidRPr="004E0B12" w:rsidRDefault="001E769C" w:rsidP="00534436">
            <w:pPr>
              <w:rPr>
                <w:rFonts w:ascii="Arial" w:hAnsi="Arial" w:cs="Arial"/>
                <w:sz w:val="22"/>
                <w:szCs w:val="22"/>
              </w:rPr>
            </w:pPr>
            <w:proofErr w:type="spellStart"/>
            <w:r w:rsidRPr="004E0B12">
              <w:rPr>
                <w:rFonts w:ascii="Arial" w:hAnsi="Arial" w:cs="Arial"/>
                <w:sz w:val="22"/>
                <w:szCs w:val="22"/>
              </w:rPr>
              <w:t>Holford</w:t>
            </w:r>
            <w:proofErr w:type="spellEnd"/>
            <w:r w:rsidRPr="004E0B12">
              <w:rPr>
                <w:rFonts w:ascii="Arial" w:hAnsi="Arial" w:cs="Arial"/>
                <w:sz w:val="22"/>
                <w:szCs w:val="22"/>
              </w:rPr>
              <w:t xml:space="preserve"> Offices, Moss Lane, Lostock Gralam</w:t>
            </w:r>
          </w:p>
          <w:p w:rsidR="001E769C" w:rsidRPr="004E0B12" w:rsidRDefault="001E769C" w:rsidP="00534436">
            <w:pPr>
              <w:rPr>
                <w:rFonts w:ascii="Arial" w:hAnsi="Arial" w:cs="Arial"/>
                <w:sz w:val="22"/>
                <w:szCs w:val="22"/>
              </w:rPr>
            </w:pPr>
            <w:r w:rsidRPr="004E0B12">
              <w:rPr>
                <w:rFonts w:ascii="Arial" w:hAnsi="Arial" w:cs="Arial"/>
                <w:sz w:val="22"/>
                <w:szCs w:val="22"/>
              </w:rPr>
              <w:t>2.4km new buried pipe work 8”, 10” and 14” diameter to connect boreholes to the saturator network.</w:t>
            </w:r>
          </w:p>
          <w:p w:rsidR="001E769C" w:rsidRPr="004E0B12" w:rsidRDefault="001E769C" w:rsidP="00534436">
            <w:pPr>
              <w:rPr>
                <w:rFonts w:ascii="Arial" w:hAnsi="Arial" w:cs="Arial"/>
                <w:sz w:val="22"/>
                <w:szCs w:val="22"/>
              </w:rPr>
            </w:pPr>
            <w:r w:rsidRPr="004E0B12">
              <w:rPr>
                <w:rFonts w:ascii="Arial" w:hAnsi="Arial" w:cs="Arial"/>
                <w:sz w:val="22"/>
                <w:szCs w:val="22"/>
              </w:rPr>
              <w:t>No Objection</w:t>
            </w:r>
          </w:p>
        </w:tc>
      </w:tr>
      <w:tr w:rsidR="001E769C" w:rsidTr="001E769C">
        <w:tc>
          <w:tcPr>
            <w:tcW w:w="2070" w:type="dxa"/>
            <w:tcBorders>
              <w:bottom w:val="nil"/>
            </w:tcBorders>
          </w:tcPr>
          <w:p w:rsidR="001E769C" w:rsidRPr="004E0B12" w:rsidRDefault="001E769C" w:rsidP="00010D23">
            <w:pPr>
              <w:rPr>
                <w:rFonts w:ascii="Arial" w:hAnsi="Arial" w:cs="Arial"/>
                <w:sz w:val="22"/>
                <w:szCs w:val="22"/>
              </w:rPr>
            </w:pPr>
          </w:p>
        </w:tc>
        <w:tc>
          <w:tcPr>
            <w:tcW w:w="6346" w:type="dxa"/>
            <w:tcBorders>
              <w:bottom w:val="nil"/>
            </w:tcBorders>
          </w:tcPr>
          <w:p w:rsidR="001E769C" w:rsidRPr="004E0B12" w:rsidRDefault="001E769C" w:rsidP="00010D23">
            <w:pPr>
              <w:rPr>
                <w:rFonts w:ascii="Arial" w:hAnsi="Arial" w:cs="Arial"/>
                <w:sz w:val="22"/>
                <w:szCs w:val="22"/>
              </w:rPr>
            </w:pPr>
          </w:p>
        </w:tc>
      </w:tr>
      <w:tr w:rsidR="001E769C" w:rsidTr="001E769C">
        <w:trPr>
          <w:cantSplit/>
        </w:trPr>
        <w:tc>
          <w:tcPr>
            <w:tcW w:w="8416" w:type="dxa"/>
            <w:gridSpan w:val="2"/>
            <w:shd w:val="pct5" w:color="auto" w:fill="FFFFFF"/>
          </w:tcPr>
          <w:p w:rsidR="001E769C" w:rsidRPr="004E0B12" w:rsidRDefault="001E769C" w:rsidP="00010D23">
            <w:pPr>
              <w:rPr>
                <w:rFonts w:ascii="Arial" w:hAnsi="Arial" w:cs="Arial"/>
                <w:sz w:val="22"/>
                <w:szCs w:val="22"/>
              </w:rPr>
            </w:pPr>
            <w:r w:rsidRPr="004E0B12">
              <w:rPr>
                <w:rFonts w:ascii="Arial" w:hAnsi="Arial" w:cs="Arial"/>
                <w:sz w:val="22"/>
                <w:szCs w:val="22"/>
              </w:rPr>
              <w:t>DECISIONS</w:t>
            </w:r>
          </w:p>
        </w:tc>
      </w:tr>
      <w:tr w:rsidR="001E769C" w:rsidTr="001E769C">
        <w:tc>
          <w:tcPr>
            <w:tcW w:w="2070" w:type="dxa"/>
          </w:tcPr>
          <w:p w:rsidR="001E769C" w:rsidRPr="004E0B12" w:rsidRDefault="001E769C" w:rsidP="00534436">
            <w:pPr>
              <w:rPr>
                <w:rFonts w:ascii="Arial" w:hAnsi="Arial" w:cs="Arial"/>
                <w:sz w:val="22"/>
                <w:szCs w:val="22"/>
              </w:rPr>
            </w:pPr>
            <w:r w:rsidRPr="004E0B12">
              <w:rPr>
                <w:rFonts w:ascii="Arial" w:hAnsi="Arial" w:cs="Arial"/>
                <w:sz w:val="22"/>
                <w:szCs w:val="22"/>
              </w:rPr>
              <w:t>14/04365/FUL</w:t>
            </w:r>
          </w:p>
        </w:tc>
        <w:tc>
          <w:tcPr>
            <w:tcW w:w="6346" w:type="dxa"/>
          </w:tcPr>
          <w:p w:rsidR="001E769C" w:rsidRPr="004E0B12" w:rsidRDefault="001E769C" w:rsidP="00534436">
            <w:pPr>
              <w:rPr>
                <w:rFonts w:ascii="Arial" w:hAnsi="Arial" w:cs="Arial"/>
                <w:sz w:val="22"/>
                <w:szCs w:val="22"/>
              </w:rPr>
            </w:pPr>
            <w:r w:rsidRPr="004E0B12">
              <w:rPr>
                <w:rFonts w:ascii="Arial" w:hAnsi="Arial" w:cs="Arial"/>
                <w:sz w:val="22"/>
                <w:szCs w:val="22"/>
              </w:rPr>
              <w:t>2 Cheshire Business Park, Cheshire Avenue, CW9 7UA</w:t>
            </w:r>
          </w:p>
          <w:p w:rsidR="001E769C" w:rsidRPr="004E0B12" w:rsidRDefault="001E769C" w:rsidP="00534436">
            <w:pPr>
              <w:rPr>
                <w:rFonts w:ascii="Arial" w:hAnsi="Arial" w:cs="Arial"/>
                <w:sz w:val="22"/>
                <w:szCs w:val="22"/>
              </w:rPr>
            </w:pPr>
            <w:r w:rsidRPr="004E0B12">
              <w:rPr>
                <w:rFonts w:ascii="Arial" w:hAnsi="Arial" w:cs="Arial"/>
                <w:sz w:val="22"/>
                <w:szCs w:val="22"/>
              </w:rPr>
              <w:t>Erection of one office unit, three retail units &amp; associated car parking.</w:t>
            </w:r>
          </w:p>
          <w:p w:rsidR="001E769C" w:rsidRPr="004E0B12" w:rsidRDefault="001E769C" w:rsidP="00534436">
            <w:pPr>
              <w:rPr>
                <w:rFonts w:ascii="Arial" w:hAnsi="Arial" w:cs="Arial"/>
                <w:sz w:val="22"/>
                <w:szCs w:val="22"/>
              </w:rPr>
            </w:pPr>
          </w:p>
          <w:p w:rsidR="001E769C" w:rsidRPr="004E0B12" w:rsidRDefault="001E769C" w:rsidP="00534436">
            <w:pPr>
              <w:rPr>
                <w:rFonts w:ascii="Arial" w:hAnsi="Arial" w:cs="Arial"/>
                <w:b/>
                <w:sz w:val="22"/>
                <w:szCs w:val="22"/>
              </w:rPr>
            </w:pPr>
            <w:r w:rsidRPr="004E0B12">
              <w:rPr>
                <w:rFonts w:ascii="Arial" w:hAnsi="Arial" w:cs="Arial"/>
                <w:b/>
                <w:color w:val="000000"/>
                <w:sz w:val="22"/>
                <w:szCs w:val="22"/>
                <w:shd w:val="clear" w:color="auto" w:fill="FFFFFF"/>
              </w:rPr>
              <w:t>Pending consideration</w:t>
            </w:r>
          </w:p>
        </w:tc>
      </w:tr>
      <w:tr w:rsidR="001E769C" w:rsidTr="001E769C">
        <w:tc>
          <w:tcPr>
            <w:tcW w:w="2070" w:type="dxa"/>
          </w:tcPr>
          <w:p w:rsidR="001E769C" w:rsidRPr="004E0B12" w:rsidRDefault="001E769C" w:rsidP="00534436">
            <w:pPr>
              <w:rPr>
                <w:rFonts w:ascii="Arial" w:hAnsi="Arial" w:cs="Arial"/>
                <w:sz w:val="22"/>
                <w:szCs w:val="22"/>
              </w:rPr>
            </w:pPr>
            <w:r w:rsidRPr="004E0B12">
              <w:rPr>
                <w:rFonts w:ascii="Arial" w:hAnsi="Arial" w:cs="Arial"/>
                <w:sz w:val="22"/>
                <w:szCs w:val="22"/>
              </w:rPr>
              <w:t>14/04792/FUL</w:t>
            </w:r>
          </w:p>
        </w:tc>
        <w:tc>
          <w:tcPr>
            <w:tcW w:w="6346" w:type="dxa"/>
          </w:tcPr>
          <w:p w:rsidR="001E769C" w:rsidRPr="004E0B12" w:rsidRDefault="001E769C" w:rsidP="00534436">
            <w:pPr>
              <w:rPr>
                <w:rFonts w:ascii="Arial" w:hAnsi="Arial" w:cs="Arial"/>
                <w:sz w:val="22"/>
                <w:szCs w:val="22"/>
              </w:rPr>
            </w:pPr>
            <w:r w:rsidRPr="004E0B12">
              <w:rPr>
                <w:rFonts w:ascii="Arial" w:hAnsi="Arial" w:cs="Arial"/>
                <w:sz w:val="22"/>
                <w:szCs w:val="22"/>
              </w:rPr>
              <w:t>33 Harris Road, Lostock Gralam,</w:t>
            </w:r>
          </w:p>
          <w:p w:rsidR="001E769C" w:rsidRPr="004E0B12" w:rsidRDefault="001E769C" w:rsidP="00534436">
            <w:pPr>
              <w:rPr>
                <w:rFonts w:ascii="Arial" w:hAnsi="Arial" w:cs="Arial"/>
                <w:sz w:val="22"/>
                <w:szCs w:val="22"/>
              </w:rPr>
            </w:pPr>
            <w:r w:rsidRPr="004E0B12">
              <w:rPr>
                <w:rFonts w:ascii="Arial" w:hAnsi="Arial" w:cs="Arial"/>
                <w:sz w:val="22"/>
                <w:szCs w:val="22"/>
              </w:rPr>
              <w:t xml:space="preserve">Two Storey rear </w:t>
            </w:r>
            <w:proofErr w:type="gramStart"/>
            <w:r w:rsidRPr="004E0B12">
              <w:rPr>
                <w:rFonts w:ascii="Arial" w:hAnsi="Arial" w:cs="Arial"/>
                <w:sz w:val="22"/>
                <w:szCs w:val="22"/>
              </w:rPr>
              <w:t>extension</w:t>
            </w:r>
            <w:proofErr w:type="gramEnd"/>
            <w:r w:rsidRPr="004E0B12">
              <w:rPr>
                <w:rFonts w:ascii="Arial" w:hAnsi="Arial" w:cs="Arial"/>
                <w:sz w:val="22"/>
                <w:szCs w:val="22"/>
              </w:rPr>
              <w:t>.</w:t>
            </w:r>
          </w:p>
          <w:p w:rsidR="001E769C" w:rsidRPr="004E0B12" w:rsidRDefault="001E769C" w:rsidP="00534436">
            <w:pPr>
              <w:rPr>
                <w:rFonts w:ascii="Arial" w:hAnsi="Arial" w:cs="Arial"/>
                <w:b/>
                <w:sz w:val="22"/>
                <w:szCs w:val="22"/>
              </w:rPr>
            </w:pPr>
            <w:r w:rsidRPr="004E0B12">
              <w:rPr>
                <w:rFonts w:ascii="Arial" w:hAnsi="Arial" w:cs="Arial"/>
                <w:b/>
                <w:color w:val="000000"/>
                <w:sz w:val="22"/>
                <w:szCs w:val="22"/>
                <w:shd w:val="clear" w:color="auto" w:fill="FFFFFF"/>
              </w:rPr>
              <w:t>Application permitted</w:t>
            </w:r>
          </w:p>
        </w:tc>
      </w:tr>
      <w:tr w:rsidR="001E769C" w:rsidTr="001E769C">
        <w:tc>
          <w:tcPr>
            <w:tcW w:w="2070" w:type="dxa"/>
          </w:tcPr>
          <w:p w:rsidR="001E769C" w:rsidRPr="004E0B12" w:rsidRDefault="001E769C" w:rsidP="00534436">
            <w:pPr>
              <w:rPr>
                <w:rFonts w:ascii="Arial" w:hAnsi="Arial" w:cs="Arial"/>
                <w:sz w:val="22"/>
                <w:szCs w:val="22"/>
              </w:rPr>
            </w:pPr>
            <w:r w:rsidRPr="004E0B12">
              <w:rPr>
                <w:rFonts w:ascii="Arial" w:hAnsi="Arial" w:cs="Arial"/>
                <w:bCs/>
                <w:sz w:val="22"/>
                <w:szCs w:val="22"/>
              </w:rPr>
              <w:t>14/04730/FUL</w:t>
            </w:r>
          </w:p>
        </w:tc>
        <w:tc>
          <w:tcPr>
            <w:tcW w:w="6346" w:type="dxa"/>
          </w:tcPr>
          <w:p w:rsidR="001E769C" w:rsidRPr="004E0B12" w:rsidRDefault="001E769C" w:rsidP="00534436">
            <w:pPr>
              <w:ind w:left="1440" w:hanging="1440"/>
              <w:rPr>
                <w:rFonts w:ascii="Arial" w:hAnsi="Arial" w:cs="Arial"/>
                <w:bCs/>
                <w:sz w:val="22"/>
                <w:szCs w:val="22"/>
              </w:rPr>
            </w:pPr>
            <w:r w:rsidRPr="004E0B12">
              <w:rPr>
                <w:rFonts w:ascii="Arial" w:hAnsi="Arial" w:cs="Arial"/>
                <w:bCs/>
                <w:sz w:val="22"/>
                <w:szCs w:val="22"/>
              </w:rPr>
              <w:t>58 Harris Road, Lostock Gralam, Northwich,CW9 7PF</w:t>
            </w:r>
          </w:p>
          <w:p w:rsidR="001E769C" w:rsidRPr="004E0B12" w:rsidRDefault="001E769C" w:rsidP="00534436">
            <w:pPr>
              <w:rPr>
                <w:rFonts w:ascii="Arial" w:hAnsi="Arial" w:cs="Arial"/>
                <w:bCs/>
                <w:sz w:val="22"/>
                <w:szCs w:val="22"/>
              </w:rPr>
            </w:pPr>
            <w:r w:rsidRPr="004E0B12">
              <w:rPr>
                <w:rFonts w:ascii="Arial" w:hAnsi="Arial" w:cs="Arial"/>
                <w:bCs/>
                <w:sz w:val="22"/>
                <w:szCs w:val="22"/>
              </w:rPr>
              <w:t>Single storey rear extension</w:t>
            </w:r>
          </w:p>
          <w:p w:rsidR="001E769C" w:rsidRPr="004E0B12" w:rsidRDefault="001E769C" w:rsidP="00534436">
            <w:pPr>
              <w:rPr>
                <w:rFonts w:ascii="Arial" w:hAnsi="Arial" w:cs="Arial"/>
                <w:b/>
                <w:sz w:val="22"/>
                <w:szCs w:val="22"/>
              </w:rPr>
            </w:pPr>
            <w:r w:rsidRPr="004E0B12">
              <w:rPr>
                <w:rFonts w:ascii="Arial" w:hAnsi="Arial" w:cs="Arial"/>
                <w:b/>
                <w:sz w:val="22"/>
                <w:szCs w:val="22"/>
              </w:rPr>
              <w:t>Approved</w:t>
            </w:r>
          </w:p>
        </w:tc>
      </w:tr>
    </w:tbl>
    <w:p w:rsidR="00425BC8" w:rsidRDefault="00425BC8">
      <w:pPr>
        <w:rPr>
          <w:rFonts w:ascii="Arial" w:hAnsi="Arial"/>
          <w:sz w:val="22"/>
        </w:rPr>
      </w:pPr>
    </w:p>
    <w:p w:rsidR="00425BC8" w:rsidRDefault="00425BC8">
      <w:pPr>
        <w:pStyle w:val="Heading1"/>
        <w:rPr>
          <w:rFonts w:ascii="Arial" w:hAnsi="Arial"/>
          <w:sz w:val="22"/>
          <w:u w:val="single"/>
        </w:rPr>
      </w:pPr>
    </w:p>
    <w:p w:rsidR="004840E4" w:rsidRDefault="004840E4" w:rsidP="00A14872">
      <w:pPr>
        <w:rPr>
          <w:rFonts w:ascii="Arial" w:hAnsi="Arial"/>
          <w:b/>
          <w:sz w:val="22"/>
          <w:u w:val="single"/>
        </w:rPr>
      </w:pPr>
    </w:p>
    <w:p w:rsidR="00A14872" w:rsidRDefault="008E789D" w:rsidP="00A14872">
      <w:pPr>
        <w:rPr>
          <w:rFonts w:ascii="Arial" w:hAnsi="Arial"/>
          <w:b/>
          <w:sz w:val="22"/>
          <w:u w:val="single"/>
        </w:rPr>
      </w:pPr>
      <w:r>
        <w:rPr>
          <w:rFonts w:ascii="Arial" w:hAnsi="Arial"/>
          <w:b/>
          <w:sz w:val="22"/>
          <w:u w:val="single"/>
        </w:rPr>
        <w:t>FINANCE</w:t>
      </w:r>
      <w:r w:rsidR="00A14872" w:rsidRPr="00D65369">
        <w:rPr>
          <w:rFonts w:ascii="Arial" w:hAnsi="Arial"/>
          <w:b/>
          <w:sz w:val="22"/>
          <w:u w:val="single"/>
        </w:rPr>
        <w:t xml:space="preserve"> </w:t>
      </w:r>
    </w:p>
    <w:p w:rsidR="00A14872" w:rsidRDefault="00A14872" w:rsidP="00A14872">
      <w:pPr>
        <w:rPr>
          <w:rFonts w:ascii="Arial" w:hAnsi="Arial"/>
          <w:b/>
          <w:sz w:val="22"/>
          <w:u w:val="single"/>
        </w:rPr>
      </w:pPr>
    </w:p>
    <w:p w:rsidR="00406D8E" w:rsidRDefault="00406D8E" w:rsidP="00A14872">
      <w:pPr>
        <w:rPr>
          <w:rFonts w:ascii="Arial" w:hAnsi="Arial"/>
          <w:sz w:val="22"/>
        </w:rPr>
      </w:pPr>
      <w:r>
        <w:rPr>
          <w:rFonts w:ascii="Arial" w:hAnsi="Arial"/>
          <w:sz w:val="22"/>
        </w:rPr>
        <w:t>The Clerk confi</w:t>
      </w:r>
      <w:r w:rsidR="001E769C">
        <w:rPr>
          <w:rFonts w:ascii="Arial" w:hAnsi="Arial"/>
          <w:sz w:val="22"/>
        </w:rPr>
        <w:t>rmed the balance at 31/01/2015</w:t>
      </w:r>
      <w:r>
        <w:rPr>
          <w:rFonts w:ascii="Arial" w:hAnsi="Arial"/>
          <w:sz w:val="22"/>
        </w:rPr>
        <w:t xml:space="preserve"> is </w:t>
      </w:r>
      <w:r w:rsidR="001E769C">
        <w:rPr>
          <w:rFonts w:ascii="Arial" w:hAnsi="Arial"/>
          <w:sz w:val="22"/>
        </w:rPr>
        <w:t>CA £8,850.78</w:t>
      </w:r>
      <w:r w:rsidR="006B794C">
        <w:rPr>
          <w:rFonts w:ascii="Arial" w:hAnsi="Arial"/>
          <w:sz w:val="22"/>
        </w:rPr>
        <w:t xml:space="preserve"> </w:t>
      </w:r>
      <w:r w:rsidR="001E769C">
        <w:rPr>
          <w:rFonts w:ascii="Arial" w:hAnsi="Arial"/>
          <w:sz w:val="22"/>
        </w:rPr>
        <w:t>&amp; DA £23,132.40.</w:t>
      </w:r>
    </w:p>
    <w:p w:rsidR="001E3DD4" w:rsidRPr="006B794C" w:rsidRDefault="001E3DD4" w:rsidP="006B794C">
      <w:pPr>
        <w:rPr>
          <w:rFonts w:ascii="Arial" w:hAnsi="Arial"/>
          <w:sz w:val="22"/>
        </w:rPr>
      </w:pPr>
    </w:p>
    <w:p w:rsidR="00425BC8" w:rsidRPr="00421318" w:rsidRDefault="00A14872">
      <w:pPr>
        <w:rPr>
          <w:rFonts w:ascii="Arial" w:hAnsi="Arial"/>
          <w:sz w:val="22"/>
        </w:rPr>
      </w:pPr>
      <w:r>
        <w:rPr>
          <w:rFonts w:ascii="Arial" w:hAnsi="Arial"/>
          <w:sz w:val="22"/>
        </w:rPr>
        <w:t xml:space="preserve">  </w:t>
      </w:r>
    </w:p>
    <w:p w:rsidR="00425BC8" w:rsidRDefault="00425BC8">
      <w:pPr>
        <w:rPr>
          <w:rFonts w:ascii="Arial" w:hAnsi="Arial"/>
          <w:sz w:val="22"/>
        </w:rPr>
      </w:pPr>
      <w:r>
        <w:rPr>
          <w:rFonts w:ascii="Arial" w:hAnsi="Arial"/>
          <w:sz w:val="22"/>
        </w:rPr>
        <w:t xml:space="preserve">It was </w:t>
      </w:r>
      <w:r>
        <w:rPr>
          <w:rFonts w:ascii="Arial" w:hAnsi="Arial"/>
          <w:b/>
          <w:sz w:val="22"/>
        </w:rPr>
        <w:t xml:space="preserve">RESOLVED </w:t>
      </w:r>
      <w:r>
        <w:rPr>
          <w:rFonts w:ascii="Arial" w:hAnsi="Arial"/>
          <w:sz w:val="22"/>
        </w:rPr>
        <w:t>to accept pa</w:t>
      </w:r>
      <w:r w:rsidR="004840E4">
        <w:rPr>
          <w:rFonts w:ascii="Arial" w:hAnsi="Arial"/>
          <w:sz w:val="22"/>
        </w:rPr>
        <w:t>yment of the following accounts</w:t>
      </w:r>
    </w:p>
    <w:p w:rsidR="00425BC8" w:rsidRDefault="00425BC8">
      <w:pPr>
        <w:rPr>
          <w:rFonts w:ascii="Arial" w:hAnsi="Arial"/>
          <w:sz w:val="22"/>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544"/>
        <w:gridCol w:w="2835"/>
        <w:gridCol w:w="1134"/>
      </w:tblGrid>
      <w:tr w:rsidR="001E769C" w:rsidRPr="004E0B12" w:rsidTr="001E769C">
        <w:tc>
          <w:tcPr>
            <w:tcW w:w="675" w:type="dxa"/>
          </w:tcPr>
          <w:p w:rsidR="001E769C" w:rsidRPr="004E0B12" w:rsidRDefault="001E769C">
            <w:pPr>
              <w:rPr>
                <w:rFonts w:ascii="Arial" w:hAnsi="Arial" w:cs="Arial"/>
                <w:b/>
                <w:sz w:val="22"/>
                <w:szCs w:val="22"/>
              </w:rPr>
            </w:pPr>
            <w:r w:rsidRPr="004E0B12">
              <w:rPr>
                <w:rFonts w:ascii="Arial" w:hAnsi="Arial" w:cs="Arial"/>
                <w:b/>
                <w:sz w:val="22"/>
                <w:szCs w:val="22"/>
              </w:rPr>
              <w:t xml:space="preserve">Chq no. </w:t>
            </w:r>
          </w:p>
        </w:tc>
        <w:tc>
          <w:tcPr>
            <w:tcW w:w="3544" w:type="dxa"/>
          </w:tcPr>
          <w:p w:rsidR="001E769C" w:rsidRPr="004E0B12" w:rsidRDefault="001E769C">
            <w:pPr>
              <w:rPr>
                <w:rFonts w:ascii="Arial" w:hAnsi="Arial" w:cs="Arial"/>
                <w:b/>
                <w:sz w:val="22"/>
                <w:szCs w:val="22"/>
              </w:rPr>
            </w:pPr>
            <w:r w:rsidRPr="004E0B12">
              <w:rPr>
                <w:rFonts w:ascii="Arial" w:hAnsi="Arial" w:cs="Arial"/>
                <w:b/>
                <w:sz w:val="22"/>
                <w:szCs w:val="22"/>
              </w:rPr>
              <w:t>Payee</w:t>
            </w:r>
          </w:p>
        </w:tc>
        <w:tc>
          <w:tcPr>
            <w:tcW w:w="2835" w:type="dxa"/>
          </w:tcPr>
          <w:p w:rsidR="001E769C" w:rsidRPr="004E0B12" w:rsidRDefault="001E769C">
            <w:pPr>
              <w:rPr>
                <w:rFonts w:ascii="Arial" w:hAnsi="Arial" w:cs="Arial"/>
                <w:b/>
                <w:sz w:val="22"/>
                <w:szCs w:val="22"/>
              </w:rPr>
            </w:pPr>
            <w:r w:rsidRPr="004E0B12">
              <w:rPr>
                <w:rFonts w:ascii="Arial" w:hAnsi="Arial" w:cs="Arial"/>
                <w:b/>
                <w:sz w:val="22"/>
                <w:szCs w:val="22"/>
              </w:rPr>
              <w:t>Description</w:t>
            </w:r>
          </w:p>
        </w:tc>
        <w:tc>
          <w:tcPr>
            <w:tcW w:w="1134" w:type="dxa"/>
          </w:tcPr>
          <w:p w:rsidR="001E769C" w:rsidRPr="004E0B12" w:rsidRDefault="001E769C">
            <w:pPr>
              <w:rPr>
                <w:rFonts w:ascii="Arial" w:hAnsi="Arial" w:cs="Arial"/>
                <w:b/>
                <w:sz w:val="22"/>
                <w:szCs w:val="22"/>
              </w:rPr>
            </w:pPr>
            <w:r w:rsidRPr="004E0B12">
              <w:rPr>
                <w:rFonts w:ascii="Arial" w:hAnsi="Arial" w:cs="Arial"/>
                <w:b/>
                <w:sz w:val="22"/>
                <w:szCs w:val="22"/>
              </w:rPr>
              <w:t>Amount</w:t>
            </w:r>
          </w:p>
        </w:tc>
      </w:tr>
      <w:tr w:rsidR="001E769C" w:rsidRPr="004E0B12" w:rsidTr="001E769C">
        <w:tc>
          <w:tcPr>
            <w:tcW w:w="675" w:type="dxa"/>
          </w:tcPr>
          <w:p w:rsidR="001E769C" w:rsidRPr="004E0B12" w:rsidRDefault="001E769C">
            <w:pPr>
              <w:rPr>
                <w:rFonts w:ascii="Arial" w:hAnsi="Arial" w:cs="Arial"/>
                <w:sz w:val="22"/>
                <w:szCs w:val="22"/>
              </w:rPr>
            </w:pPr>
            <w:r w:rsidRPr="004E0B12">
              <w:rPr>
                <w:rFonts w:ascii="Arial" w:hAnsi="Arial" w:cs="Arial"/>
                <w:sz w:val="22"/>
                <w:szCs w:val="22"/>
              </w:rPr>
              <w:t>S/O</w:t>
            </w:r>
          </w:p>
        </w:tc>
        <w:tc>
          <w:tcPr>
            <w:tcW w:w="3544" w:type="dxa"/>
          </w:tcPr>
          <w:p w:rsidR="001E769C" w:rsidRPr="004E0B12" w:rsidRDefault="001E769C" w:rsidP="00534436">
            <w:pPr>
              <w:rPr>
                <w:rFonts w:ascii="Arial" w:hAnsi="Arial" w:cs="Arial"/>
                <w:sz w:val="22"/>
                <w:szCs w:val="22"/>
              </w:rPr>
            </w:pPr>
            <w:proofErr w:type="spellStart"/>
            <w:r w:rsidRPr="004E0B12">
              <w:rPr>
                <w:rFonts w:ascii="Arial" w:hAnsi="Arial" w:cs="Arial"/>
                <w:sz w:val="22"/>
                <w:szCs w:val="22"/>
              </w:rPr>
              <w:t>Freeola</w:t>
            </w:r>
            <w:proofErr w:type="spellEnd"/>
            <w:r w:rsidRPr="004E0B12">
              <w:rPr>
                <w:rFonts w:ascii="Arial" w:hAnsi="Arial" w:cs="Arial"/>
                <w:sz w:val="22"/>
                <w:szCs w:val="22"/>
              </w:rPr>
              <w:t xml:space="preserve"> (S/O)</w:t>
            </w:r>
          </w:p>
        </w:tc>
        <w:tc>
          <w:tcPr>
            <w:tcW w:w="2835" w:type="dxa"/>
          </w:tcPr>
          <w:p w:rsidR="001E769C" w:rsidRPr="004E0B12" w:rsidRDefault="001E769C" w:rsidP="00534436">
            <w:pPr>
              <w:rPr>
                <w:rFonts w:ascii="Arial" w:hAnsi="Arial" w:cs="Arial"/>
                <w:sz w:val="22"/>
                <w:szCs w:val="22"/>
              </w:rPr>
            </w:pPr>
            <w:r w:rsidRPr="004E0B12">
              <w:rPr>
                <w:rFonts w:ascii="Arial" w:hAnsi="Arial" w:cs="Arial"/>
                <w:sz w:val="22"/>
                <w:szCs w:val="22"/>
              </w:rPr>
              <w:t>Website fees for 26/12/14-25/3/15</w:t>
            </w:r>
          </w:p>
        </w:tc>
        <w:tc>
          <w:tcPr>
            <w:tcW w:w="1134" w:type="dxa"/>
          </w:tcPr>
          <w:p w:rsidR="001E769C" w:rsidRPr="004E0B12" w:rsidRDefault="001E769C" w:rsidP="00534436">
            <w:pPr>
              <w:jc w:val="right"/>
              <w:rPr>
                <w:rFonts w:ascii="Arial" w:hAnsi="Arial" w:cs="Arial"/>
                <w:sz w:val="22"/>
                <w:szCs w:val="22"/>
              </w:rPr>
            </w:pPr>
            <w:r w:rsidRPr="004E0B12">
              <w:rPr>
                <w:rFonts w:ascii="Arial" w:hAnsi="Arial" w:cs="Arial"/>
                <w:sz w:val="22"/>
                <w:szCs w:val="22"/>
              </w:rPr>
              <w:t>£10.80</w:t>
            </w:r>
          </w:p>
        </w:tc>
      </w:tr>
      <w:tr w:rsidR="001E769C" w:rsidRPr="004E0B12" w:rsidTr="001E769C">
        <w:tc>
          <w:tcPr>
            <w:tcW w:w="675" w:type="dxa"/>
          </w:tcPr>
          <w:p w:rsidR="001E769C" w:rsidRPr="004E0B12" w:rsidRDefault="001E769C">
            <w:pPr>
              <w:rPr>
                <w:rFonts w:ascii="Arial" w:hAnsi="Arial" w:cs="Arial"/>
                <w:sz w:val="22"/>
                <w:szCs w:val="22"/>
              </w:rPr>
            </w:pPr>
            <w:r w:rsidRPr="004E0B12">
              <w:rPr>
                <w:rFonts w:ascii="Arial" w:hAnsi="Arial" w:cs="Arial"/>
                <w:sz w:val="22"/>
                <w:szCs w:val="22"/>
              </w:rPr>
              <w:t>338</w:t>
            </w:r>
          </w:p>
        </w:tc>
        <w:tc>
          <w:tcPr>
            <w:tcW w:w="3544" w:type="dxa"/>
          </w:tcPr>
          <w:p w:rsidR="001E769C" w:rsidRPr="004E0B12" w:rsidRDefault="001E769C" w:rsidP="00534436">
            <w:pPr>
              <w:rPr>
                <w:rFonts w:ascii="Arial" w:hAnsi="Arial" w:cs="Arial"/>
                <w:sz w:val="22"/>
                <w:szCs w:val="22"/>
              </w:rPr>
            </w:pPr>
            <w:r w:rsidRPr="004E0B12">
              <w:rPr>
                <w:rFonts w:ascii="Arial" w:hAnsi="Arial" w:cs="Arial"/>
                <w:sz w:val="22"/>
                <w:szCs w:val="22"/>
              </w:rPr>
              <w:t>Claymore Business Machines Ltd</w:t>
            </w:r>
          </w:p>
        </w:tc>
        <w:tc>
          <w:tcPr>
            <w:tcW w:w="2835" w:type="dxa"/>
          </w:tcPr>
          <w:p w:rsidR="001E769C" w:rsidRPr="004E0B12" w:rsidRDefault="001E769C" w:rsidP="00534436">
            <w:pPr>
              <w:rPr>
                <w:rFonts w:ascii="Arial" w:hAnsi="Arial" w:cs="Arial"/>
                <w:sz w:val="22"/>
                <w:szCs w:val="22"/>
              </w:rPr>
            </w:pPr>
            <w:r w:rsidRPr="004E0B12">
              <w:rPr>
                <w:rFonts w:ascii="Arial" w:hAnsi="Arial" w:cs="Arial"/>
                <w:sz w:val="22"/>
                <w:szCs w:val="22"/>
              </w:rPr>
              <w:t>Block Billing at Qty 6000 for KYOCERA Photocopier</w:t>
            </w:r>
          </w:p>
        </w:tc>
        <w:tc>
          <w:tcPr>
            <w:tcW w:w="1134" w:type="dxa"/>
          </w:tcPr>
          <w:p w:rsidR="001E769C" w:rsidRPr="004E0B12" w:rsidRDefault="001E769C" w:rsidP="00534436">
            <w:pPr>
              <w:jc w:val="right"/>
              <w:rPr>
                <w:rFonts w:ascii="Arial" w:hAnsi="Arial" w:cs="Arial"/>
                <w:sz w:val="22"/>
                <w:szCs w:val="22"/>
              </w:rPr>
            </w:pPr>
            <w:r w:rsidRPr="004E0B12">
              <w:rPr>
                <w:rFonts w:ascii="Arial" w:hAnsi="Arial" w:cs="Arial"/>
                <w:sz w:val="22"/>
                <w:szCs w:val="22"/>
              </w:rPr>
              <w:t>£129.60</w:t>
            </w:r>
          </w:p>
        </w:tc>
      </w:tr>
      <w:tr w:rsidR="001E769C" w:rsidRPr="004E0B12" w:rsidTr="001E769C">
        <w:tc>
          <w:tcPr>
            <w:tcW w:w="675" w:type="dxa"/>
          </w:tcPr>
          <w:p w:rsidR="001E769C" w:rsidRPr="004E0B12" w:rsidRDefault="001E769C">
            <w:pPr>
              <w:rPr>
                <w:rFonts w:ascii="Arial" w:hAnsi="Arial" w:cs="Arial"/>
                <w:sz w:val="22"/>
                <w:szCs w:val="22"/>
              </w:rPr>
            </w:pPr>
            <w:r w:rsidRPr="004E0B12">
              <w:rPr>
                <w:rFonts w:ascii="Arial" w:hAnsi="Arial" w:cs="Arial"/>
                <w:sz w:val="22"/>
                <w:szCs w:val="22"/>
              </w:rPr>
              <w:t>339</w:t>
            </w:r>
          </w:p>
        </w:tc>
        <w:tc>
          <w:tcPr>
            <w:tcW w:w="3544" w:type="dxa"/>
          </w:tcPr>
          <w:p w:rsidR="001E769C" w:rsidRPr="004E0B12" w:rsidRDefault="001E769C" w:rsidP="00534436">
            <w:pPr>
              <w:rPr>
                <w:rFonts w:ascii="Arial" w:hAnsi="Arial" w:cs="Arial"/>
                <w:sz w:val="22"/>
                <w:szCs w:val="22"/>
              </w:rPr>
            </w:pPr>
            <w:r w:rsidRPr="004E0B12">
              <w:rPr>
                <w:rFonts w:ascii="Arial" w:hAnsi="Arial" w:cs="Arial"/>
                <w:sz w:val="22"/>
                <w:szCs w:val="22"/>
              </w:rPr>
              <w:t>HAGS-SMP Ltd</w:t>
            </w:r>
          </w:p>
        </w:tc>
        <w:tc>
          <w:tcPr>
            <w:tcW w:w="2835" w:type="dxa"/>
          </w:tcPr>
          <w:p w:rsidR="001E769C" w:rsidRPr="004E0B12" w:rsidRDefault="001E769C" w:rsidP="00534436">
            <w:pPr>
              <w:rPr>
                <w:rFonts w:ascii="Arial" w:hAnsi="Arial" w:cs="Arial"/>
                <w:sz w:val="22"/>
                <w:szCs w:val="22"/>
              </w:rPr>
            </w:pPr>
            <w:r w:rsidRPr="004E0B12">
              <w:rPr>
                <w:rFonts w:ascii="Arial" w:hAnsi="Arial" w:cs="Arial"/>
                <w:sz w:val="22"/>
                <w:szCs w:val="22"/>
              </w:rPr>
              <w:t>I&amp;M REFURB North, Shackle Assembly, I&amp;M Repair North, Reinstate the gate</w:t>
            </w:r>
          </w:p>
        </w:tc>
        <w:tc>
          <w:tcPr>
            <w:tcW w:w="1134" w:type="dxa"/>
          </w:tcPr>
          <w:p w:rsidR="001E769C" w:rsidRPr="004E0B12" w:rsidRDefault="001E769C" w:rsidP="00534436">
            <w:pPr>
              <w:jc w:val="right"/>
              <w:rPr>
                <w:rFonts w:ascii="Arial" w:hAnsi="Arial" w:cs="Arial"/>
                <w:sz w:val="22"/>
                <w:szCs w:val="22"/>
              </w:rPr>
            </w:pPr>
            <w:r w:rsidRPr="004E0B12">
              <w:rPr>
                <w:rFonts w:ascii="Arial" w:hAnsi="Arial" w:cs="Arial"/>
                <w:sz w:val="22"/>
                <w:szCs w:val="22"/>
              </w:rPr>
              <w:t>£688.80</w:t>
            </w:r>
          </w:p>
        </w:tc>
      </w:tr>
      <w:tr w:rsidR="001E769C" w:rsidRPr="004E0B12" w:rsidTr="001E769C">
        <w:tc>
          <w:tcPr>
            <w:tcW w:w="675" w:type="dxa"/>
          </w:tcPr>
          <w:p w:rsidR="001E769C" w:rsidRPr="004E0B12" w:rsidRDefault="001E769C">
            <w:pPr>
              <w:rPr>
                <w:rFonts w:ascii="Arial" w:hAnsi="Arial" w:cs="Arial"/>
                <w:sz w:val="22"/>
                <w:szCs w:val="22"/>
              </w:rPr>
            </w:pPr>
            <w:r w:rsidRPr="004E0B12">
              <w:rPr>
                <w:rFonts w:ascii="Arial" w:hAnsi="Arial" w:cs="Arial"/>
                <w:sz w:val="22"/>
                <w:szCs w:val="22"/>
              </w:rPr>
              <w:t>340</w:t>
            </w:r>
          </w:p>
        </w:tc>
        <w:tc>
          <w:tcPr>
            <w:tcW w:w="3544" w:type="dxa"/>
          </w:tcPr>
          <w:p w:rsidR="001E769C" w:rsidRPr="004E0B12" w:rsidRDefault="001E769C" w:rsidP="00534436">
            <w:pPr>
              <w:rPr>
                <w:rFonts w:ascii="Arial" w:hAnsi="Arial" w:cs="Arial"/>
                <w:sz w:val="22"/>
                <w:szCs w:val="22"/>
              </w:rPr>
            </w:pPr>
            <w:r w:rsidRPr="004E0B12">
              <w:rPr>
                <w:rFonts w:ascii="Arial" w:hAnsi="Arial" w:cs="Arial"/>
                <w:sz w:val="22"/>
                <w:szCs w:val="22"/>
              </w:rPr>
              <w:t>St. John Church Hall Assoc.</w:t>
            </w:r>
          </w:p>
        </w:tc>
        <w:tc>
          <w:tcPr>
            <w:tcW w:w="2835" w:type="dxa"/>
          </w:tcPr>
          <w:p w:rsidR="001E769C" w:rsidRPr="004E0B12" w:rsidRDefault="001E769C" w:rsidP="00534436">
            <w:pPr>
              <w:rPr>
                <w:rFonts w:ascii="Arial" w:hAnsi="Arial" w:cs="Arial"/>
                <w:sz w:val="22"/>
                <w:szCs w:val="22"/>
              </w:rPr>
            </w:pPr>
            <w:r w:rsidRPr="004E0B12">
              <w:rPr>
                <w:rFonts w:ascii="Arial" w:hAnsi="Arial" w:cs="Arial"/>
                <w:sz w:val="22"/>
                <w:szCs w:val="22"/>
              </w:rPr>
              <w:t>Meeting Room Hire April 2014-March 2015.</w:t>
            </w:r>
          </w:p>
        </w:tc>
        <w:tc>
          <w:tcPr>
            <w:tcW w:w="1134" w:type="dxa"/>
          </w:tcPr>
          <w:p w:rsidR="001E769C" w:rsidRPr="004E0B12" w:rsidRDefault="001E769C" w:rsidP="00534436">
            <w:pPr>
              <w:jc w:val="right"/>
              <w:rPr>
                <w:rFonts w:ascii="Arial" w:hAnsi="Arial" w:cs="Arial"/>
                <w:sz w:val="22"/>
                <w:szCs w:val="22"/>
              </w:rPr>
            </w:pPr>
            <w:r w:rsidRPr="004E0B12">
              <w:rPr>
                <w:rFonts w:ascii="Arial" w:hAnsi="Arial" w:cs="Arial"/>
                <w:sz w:val="22"/>
                <w:szCs w:val="22"/>
              </w:rPr>
              <w:t>£232.00</w:t>
            </w:r>
          </w:p>
        </w:tc>
      </w:tr>
      <w:tr w:rsidR="001E769C" w:rsidRPr="004E0B12" w:rsidTr="001E769C">
        <w:tc>
          <w:tcPr>
            <w:tcW w:w="675" w:type="dxa"/>
          </w:tcPr>
          <w:p w:rsidR="001E769C" w:rsidRPr="004E0B12" w:rsidRDefault="001E769C">
            <w:pPr>
              <w:rPr>
                <w:rFonts w:ascii="Arial" w:hAnsi="Arial" w:cs="Arial"/>
                <w:sz w:val="22"/>
                <w:szCs w:val="22"/>
              </w:rPr>
            </w:pPr>
            <w:r w:rsidRPr="004E0B12">
              <w:rPr>
                <w:rFonts w:ascii="Arial" w:hAnsi="Arial" w:cs="Arial"/>
                <w:sz w:val="22"/>
                <w:szCs w:val="22"/>
              </w:rPr>
              <w:t>341</w:t>
            </w:r>
          </w:p>
        </w:tc>
        <w:tc>
          <w:tcPr>
            <w:tcW w:w="3544" w:type="dxa"/>
          </w:tcPr>
          <w:p w:rsidR="001E769C" w:rsidRPr="004E0B12" w:rsidRDefault="001E769C" w:rsidP="00534436">
            <w:pPr>
              <w:rPr>
                <w:rFonts w:ascii="Arial" w:hAnsi="Arial" w:cs="Arial"/>
                <w:sz w:val="22"/>
                <w:szCs w:val="22"/>
              </w:rPr>
            </w:pPr>
            <w:r w:rsidRPr="004E0B12">
              <w:rPr>
                <w:rFonts w:ascii="Arial" w:hAnsi="Arial" w:cs="Arial"/>
                <w:sz w:val="22"/>
                <w:szCs w:val="22"/>
              </w:rPr>
              <w:t>Mid Cheshire Rail Users Assoc.</w:t>
            </w:r>
          </w:p>
        </w:tc>
        <w:tc>
          <w:tcPr>
            <w:tcW w:w="2835" w:type="dxa"/>
          </w:tcPr>
          <w:p w:rsidR="001E769C" w:rsidRPr="004E0B12" w:rsidRDefault="001E769C" w:rsidP="00534436">
            <w:pPr>
              <w:rPr>
                <w:rFonts w:ascii="Arial" w:hAnsi="Arial" w:cs="Arial"/>
                <w:sz w:val="22"/>
                <w:szCs w:val="22"/>
              </w:rPr>
            </w:pPr>
            <w:r w:rsidRPr="004E0B12">
              <w:rPr>
                <w:rFonts w:ascii="Arial" w:hAnsi="Arial" w:cs="Arial"/>
                <w:sz w:val="22"/>
                <w:szCs w:val="22"/>
              </w:rPr>
              <w:t>MCRUA subscription for March 2015 –February 2016.</w:t>
            </w:r>
          </w:p>
        </w:tc>
        <w:tc>
          <w:tcPr>
            <w:tcW w:w="1134" w:type="dxa"/>
          </w:tcPr>
          <w:p w:rsidR="001E769C" w:rsidRPr="004E0B12" w:rsidRDefault="001E769C" w:rsidP="00534436">
            <w:pPr>
              <w:jc w:val="right"/>
              <w:rPr>
                <w:rFonts w:ascii="Arial" w:hAnsi="Arial" w:cs="Arial"/>
                <w:sz w:val="22"/>
                <w:szCs w:val="22"/>
              </w:rPr>
            </w:pPr>
            <w:r w:rsidRPr="004E0B12">
              <w:rPr>
                <w:rFonts w:ascii="Arial" w:hAnsi="Arial" w:cs="Arial"/>
                <w:sz w:val="22"/>
                <w:szCs w:val="22"/>
              </w:rPr>
              <w:t>£14.00</w:t>
            </w:r>
          </w:p>
        </w:tc>
      </w:tr>
      <w:tr w:rsidR="001E769C" w:rsidRPr="004E0B12" w:rsidTr="001E769C">
        <w:tc>
          <w:tcPr>
            <w:tcW w:w="675" w:type="dxa"/>
          </w:tcPr>
          <w:p w:rsidR="001E769C" w:rsidRPr="004E0B12" w:rsidRDefault="001E769C">
            <w:pPr>
              <w:rPr>
                <w:rFonts w:ascii="Arial" w:hAnsi="Arial" w:cs="Arial"/>
                <w:sz w:val="22"/>
                <w:szCs w:val="22"/>
              </w:rPr>
            </w:pPr>
            <w:r w:rsidRPr="004E0B12">
              <w:rPr>
                <w:rFonts w:ascii="Arial" w:hAnsi="Arial" w:cs="Arial"/>
                <w:sz w:val="22"/>
                <w:szCs w:val="22"/>
              </w:rPr>
              <w:t>342</w:t>
            </w:r>
          </w:p>
        </w:tc>
        <w:tc>
          <w:tcPr>
            <w:tcW w:w="3544" w:type="dxa"/>
          </w:tcPr>
          <w:p w:rsidR="001E769C" w:rsidRPr="004E0B12" w:rsidRDefault="001E769C" w:rsidP="00534436">
            <w:pPr>
              <w:rPr>
                <w:rFonts w:ascii="Arial" w:hAnsi="Arial" w:cs="Arial"/>
                <w:sz w:val="22"/>
                <w:szCs w:val="22"/>
              </w:rPr>
            </w:pPr>
            <w:r w:rsidRPr="004E0B12">
              <w:rPr>
                <w:rFonts w:ascii="Arial" w:hAnsi="Arial" w:cs="Arial"/>
                <w:sz w:val="22"/>
                <w:szCs w:val="22"/>
              </w:rPr>
              <w:t>Lostock Gralam Community Centre Assoc.</w:t>
            </w:r>
          </w:p>
        </w:tc>
        <w:tc>
          <w:tcPr>
            <w:tcW w:w="2835" w:type="dxa"/>
          </w:tcPr>
          <w:p w:rsidR="001E769C" w:rsidRPr="004E0B12" w:rsidRDefault="001E769C" w:rsidP="00534436">
            <w:pPr>
              <w:rPr>
                <w:rFonts w:ascii="Arial" w:hAnsi="Arial" w:cs="Arial"/>
                <w:sz w:val="22"/>
                <w:szCs w:val="22"/>
              </w:rPr>
            </w:pPr>
            <w:r w:rsidRPr="004E0B12">
              <w:rPr>
                <w:rFonts w:ascii="Arial" w:hAnsi="Arial" w:cs="Arial"/>
                <w:sz w:val="22"/>
                <w:szCs w:val="22"/>
              </w:rPr>
              <w:t>Litter Pick January – March 2015</w:t>
            </w:r>
          </w:p>
        </w:tc>
        <w:tc>
          <w:tcPr>
            <w:tcW w:w="1134" w:type="dxa"/>
          </w:tcPr>
          <w:p w:rsidR="001E769C" w:rsidRPr="004E0B12" w:rsidRDefault="001E769C" w:rsidP="00534436">
            <w:pPr>
              <w:jc w:val="right"/>
              <w:rPr>
                <w:rFonts w:ascii="Arial" w:hAnsi="Arial" w:cs="Arial"/>
                <w:sz w:val="22"/>
                <w:szCs w:val="22"/>
              </w:rPr>
            </w:pPr>
            <w:r w:rsidRPr="004E0B12">
              <w:rPr>
                <w:rFonts w:ascii="Arial" w:hAnsi="Arial" w:cs="Arial"/>
                <w:sz w:val="22"/>
                <w:szCs w:val="22"/>
              </w:rPr>
              <w:t>£169.00</w:t>
            </w:r>
          </w:p>
        </w:tc>
      </w:tr>
    </w:tbl>
    <w:p w:rsidR="00D65369" w:rsidRPr="004E0B12" w:rsidRDefault="00D65369" w:rsidP="00F56C15">
      <w:pPr>
        <w:rPr>
          <w:rFonts w:ascii="Arial" w:hAnsi="Arial" w:cs="Arial"/>
          <w:sz w:val="22"/>
          <w:szCs w:val="22"/>
        </w:rPr>
      </w:pPr>
    </w:p>
    <w:p w:rsidR="00FE1256" w:rsidRPr="004E0B12" w:rsidRDefault="00FE1256">
      <w:pPr>
        <w:rPr>
          <w:rFonts w:ascii="Arial" w:hAnsi="Arial" w:cs="Arial"/>
          <w:sz w:val="22"/>
          <w:szCs w:val="22"/>
        </w:rPr>
      </w:pPr>
    </w:p>
    <w:p w:rsidR="00425BC8" w:rsidRDefault="00FE1256">
      <w:pPr>
        <w:rPr>
          <w:rFonts w:ascii="Arial" w:hAnsi="Arial"/>
          <w:sz w:val="22"/>
        </w:rPr>
      </w:pPr>
      <w:r>
        <w:rPr>
          <w:rFonts w:ascii="Arial" w:hAnsi="Arial"/>
          <w:sz w:val="22"/>
        </w:rPr>
        <w:t xml:space="preserve">The meeting finished at </w:t>
      </w:r>
      <w:r w:rsidR="001E769C">
        <w:rPr>
          <w:rFonts w:ascii="Arial" w:hAnsi="Arial"/>
          <w:sz w:val="22"/>
        </w:rPr>
        <w:t>9.00</w:t>
      </w:r>
      <w:r w:rsidR="009F5A96">
        <w:rPr>
          <w:rFonts w:ascii="Arial" w:hAnsi="Arial"/>
          <w:sz w:val="22"/>
        </w:rPr>
        <w:t xml:space="preserve"> </w:t>
      </w:r>
      <w:r w:rsidR="00425BC8">
        <w:rPr>
          <w:rFonts w:ascii="Arial" w:hAnsi="Arial"/>
          <w:sz w:val="22"/>
        </w:rPr>
        <w:t xml:space="preserve">p.m. </w:t>
      </w:r>
    </w:p>
    <w:p w:rsidR="00425BC8" w:rsidRDefault="00425BC8">
      <w:pPr>
        <w:rPr>
          <w:rFonts w:ascii="Arial" w:hAnsi="Arial"/>
          <w:sz w:val="22"/>
        </w:rPr>
      </w:pPr>
    </w:p>
    <w:p w:rsidR="00425BC8" w:rsidRDefault="00425BC8">
      <w:pPr>
        <w:rPr>
          <w:rFonts w:ascii="Arial" w:hAnsi="Arial"/>
          <w:sz w:val="22"/>
        </w:rPr>
      </w:pPr>
    </w:p>
    <w:p w:rsidR="00425BC8" w:rsidRDefault="00425BC8">
      <w:pPr>
        <w:rPr>
          <w:rFonts w:ascii="Arial" w:hAnsi="Arial"/>
          <w:b/>
          <w:sz w:val="22"/>
        </w:rPr>
      </w:pPr>
      <w:r>
        <w:rPr>
          <w:rFonts w:ascii="Arial" w:hAnsi="Arial"/>
          <w:b/>
          <w:sz w:val="22"/>
        </w:rPr>
        <w:t>DATE AND TIME OF NEXT MEETING</w:t>
      </w:r>
    </w:p>
    <w:p w:rsidR="00425BC8" w:rsidRDefault="00425BC8">
      <w:pPr>
        <w:rPr>
          <w:rFonts w:ascii="Arial" w:hAnsi="Arial"/>
          <w:b/>
          <w:sz w:val="22"/>
        </w:rPr>
      </w:pPr>
    </w:p>
    <w:p w:rsidR="00425BC8" w:rsidRDefault="00425BC8" w:rsidP="0025181F">
      <w:pPr>
        <w:pStyle w:val="BodyText2"/>
        <w:rPr>
          <w:rFonts w:ascii="Arial" w:hAnsi="Arial"/>
        </w:rPr>
      </w:pPr>
      <w:r>
        <w:rPr>
          <w:rFonts w:ascii="Arial" w:hAnsi="Arial"/>
        </w:rPr>
        <w:t>The next m</w:t>
      </w:r>
      <w:r w:rsidR="00F56C15">
        <w:rPr>
          <w:rFonts w:ascii="Arial" w:hAnsi="Arial"/>
        </w:rPr>
        <w:t>eeti</w:t>
      </w:r>
      <w:r w:rsidR="00AE5D77">
        <w:rPr>
          <w:rFonts w:ascii="Arial" w:hAnsi="Arial"/>
        </w:rPr>
        <w:t>ng wi</w:t>
      </w:r>
      <w:r w:rsidR="001E769C">
        <w:rPr>
          <w:rFonts w:ascii="Arial" w:hAnsi="Arial"/>
        </w:rPr>
        <w:t>ll be held on Monday 2 March</w:t>
      </w:r>
      <w:r w:rsidR="00F56C15">
        <w:rPr>
          <w:rFonts w:ascii="Arial" w:hAnsi="Arial"/>
        </w:rPr>
        <w:t xml:space="preserve"> 2</w:t>
      </w:r>
      <w:r w:rsidR="006B794C">
        <w:rPr>
          <w:rFonts w:ascii="Arial" w:hAnsi="Arial"/>
        </w:rPr>
        <w:t>015</w:t>
      </w:r>
      <w:r>
        <w:rPr>
          <w:rFonts w:ascii="Arial" w:hAnsi="Arial"/>
        </w:rPr>
        <w:t xml:space="preserve"> at Lostock Gralam Church Hall at 7.30 p.m. </w:t>
      </w:r>
    </w:p>
    <w:p w:rsidR="00A14872" w:rsidRDefault="00A14872" w:rsidP="0025181F">
      <w:pPr>
        <w:pStyle w:val="BodyText2"/>
        <w:rPr>
          <w:rFonts w:ascii="Arial" w:hAnsi="Arial"/>
        </w:rPr>
      </w:pPr>
    </w:p>
    <w:p w:rsidR="00ED1DB8" w:rsidRDefault="00ED1DB8" w:rsidP="00AE5D77">
      <w:pPr>
        <w:pStyle w:val="BodyText"/>
      </w:pPr>
    </w:p>
    <w:sectPr w:rsidR="00ED1DB8" w:rsidSect="008C414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E65"/>
    <w:multiLevelType w:val="hybridMultilevel"/>
    <w:tmpl w:val="B636B1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3407B1"/>
    <w:multiLevelType w:val="hybridMultilevel"/>
    <w:tmpl w:val="90B6FE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776A8"/>
    <w:multiLevelType w:val="hybridMultilevel"/>
    <w:tmpl w:val="9620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0B5398"/>
    <w:multiLevelType w:val="hybridMultilevel"/>
    <w:tmpl w:val="88FC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5A1D1F"/>
    <w:multiLevelType w:val="hybridMultilevel"/>
    <w:tmpl w:val="CCD21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4364AE"/>
    <w:multiLevelType w:val="hybridMultilevel"/>
    <w:tmpl w:val="4EAC7CB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
    <w:nsid w:val="157B5102"/>
    <w:multiLevelType w:val="hybridMultilevel"/>
    <w:tmpl w:val="DF9C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712AB3"/>
    <w:multiLevelType w:val="hybridMultilevel"/>
    <w:tmpl w:val="BE403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A433E43"/>
    <w:multiLevelType w:val="hybridMultilevel"/>
    <w:tmpl w:val="B6FA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793515"/>
    <w:multiLevelType w:val="hybridMultilevel"/>
    <w:tmpl w:val="44CC93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E1532DB"/>
    <w:multiLevelType w:val="hybridMultilevel"/>
    <w:tmpl w:val="700C14CE"/>
    <w:lvl w:ilvl="0" w:tplc="1696DD6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1">
    <w:nsid w:val="20813BBC"/>
    <w:multiLevelType w:val="hybridMultilevel"/>
    <w:tmpl w:val="B0C4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B87DD1"/>
    <w:multiLevelType w:val="hybridMultilevel"/>
    <w:tmpl w:val="FD809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19541B"/>
    <w:multiLevelType w:val="hybridMultilevel"/>
    <w:tmpl w:val="E8D4B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2B76E45"/>
    <w:multiLevelType w:val="hybridMultilevel"/>
    <w:tmpl w:val="90581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5D4FCE"/>
    <w:multiLevelType w:val="hybridMultilevel"/>
    <w:tmpl w:val="A462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BD00AB"/>
    <w:multiLevelType w:val="hybridMultilevel"/>
    <w:tmpl w:val="6BF88E48"/>
    <w:lvl w:ilvl="0" w:tplc="2B6C3960">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680A5B"/>
    <w:multiLevelType w:val="hybridMultilevel"/>
    <w:tmpl w:val="FEEC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5F36EB"/>
    <w:multiLevelType w:val="hybridMultilevel"/>
    <w:tmpl w:val="3364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66106C"/>
    <w:multiLevelType w:val="hybridMultilevel"/>
    <w:tmpl w:val="26C6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2D78CC"/>
    <w:multiLevelType w:val="hybridMultilevel"/>
    <w:tmpl w:val="F63C2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507BAE"/>
    <w:multiLevelType w:val="hybridMultilevel"/>
    <w:tmpl w:val="17E4F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3B17CD"/>
    <w:multiLevelType w:val="hybridMultilevel"/>
    <w:tmpl w:val="3A342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3C476E6"/>
    <w:multiLevelType w:val="hybridMultilevel"/>
    <w:tmpl w:val="158E4C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BA5EDD"/>
    <w:multiLevelType w:val="hybridMultilevel"/>
    <w:tmpl w:val="B6E62AE2"/>
    <w:lvl w:ilvl="0" w:tplc="D3365A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80A58CD"/>
    <w:multiLevelType w:val="hybridMultilevel"/>
    <w:tmpl w:val="FCC2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2A3D40"/>
    <w:multiLevelType w:val="hybridMultilevel"/>
    <w:tmpl w:val="799E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786479"/>
    <w:multiLevelType w:val="hybridMultilevel"/>
    <w:tmpl w:val="50007E7A"/>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4F984E4C"/>
    <w:multiLevelType w:val="hybridMultilevel"/>
    <w:tmpl w:val="BB24F8AA"/>
    <w:lvl w:ilvl="0" w:tplc="D3D427F2">
      <w:start w:val="1"/>
      <w:numFmt w:val="lowerLetter"/>
      <w:lvlText w:val="%1)"/>
      <w:lvlJc w:val="left"/>
      <w:pPr>
        <w:ind w:left="757" w:hanging="360"/>
      </w:pPr>
      <w:rPr>
        <w:rFonts w:ascii="Times New Roman" w:hAnsi="Times New Roman" w:hint="default"/>
        <w:color w:val="000000"/>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9">
    <w:nsid w:val="4FA3597B"/>
    <w:multiLevelType w:val="hybridMultilevel"/>
    <w:tmpl w:val="39C4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BE7362"/>
    <w:multiLevelType w:val="hybridMultilevel"/>
    <w:tmpl w:val="95CA0D84"/>
    <w:lvl w:ilvl="0" w:tplc="EC94862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F27AA7"/>
    <w:multiLevelType w:val="hybridMultilevel"/>
    <w:tmpl w:val="4C3E4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F95FD8"/>
    <w:multiLevelType w:val="hybridMultilevel"/>
    <w:tmpl w:val="69963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C8D5867"/>
    <w:multiLevelType w:val="hybridMultilevel"/>
    <w:tmpl w:val="82AC8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FD6B25"/>
    <w:multiLevelType w:val="hybridMultilevel"/>
    <w:tmpl w:val="55E8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DE0B55"/>
    <w:multiLevelType w:val="hybridMultilevel"/>
    <w:tmpl w:val="B90ECB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FF04A0B"/>
    <w:multiLevelType w:val="hybridMultilevel"/>
    <w:tmpl w:val="8560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B357C0"/>
    <w:multiLevelType w:val="hybridMultilevel"/>
    <w:tmpl w:val="9C724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37016A3"/>
    <w:multiLevelType w:val="hybridMultilevel"/>
    <w:tmpl w:val="4E7A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B71F11"/>
    <w:multiLevelType w:val="hybridMultilevel"/>
    <w:tmpl w:val="2678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3E5165A"/>
    <w:multiLevelType w:val="hybridMultilevel"/>
    <w:tmpl w:val="85462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41707B0"/>
    <w:multiLevelType w:val="hybridMultilevel"/>
    <w:tmpl w:val="46BA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4874D5D"/>
    <w:multiLevelType w:val="hybridMultilevel"/>
    <w:tmpl w:val="AEAC6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CFE26AD"/>
    <w:multiLevelType w:val="hybridMultilevel"/>
    <w:tmpl w:val="C1F8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F61DEB"/>
    <w:multiLevelType w:val="hybridMultilevel"/>
    <w:tmpl w:val="DC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9C22EF"/>
    <w:multiLevelType w:val="hybridMultilevel"/>
    <w:tmpl w:val="6A1ABF5E"/>
    <w:lvl w:ilvl="0" w:tplc="977288B8">
      <w:start w:val="1"/>
      <w:numFmt w:val="bullet"/>
      <w:lvlText w:val="-"/>
      <w:lvlJc w:val="left"/>
      <w:pPr>
        <w:ind w:left="1080" w:hanging="360"/>
      </w:pPr>
      <w:rPr>
        <w:rFonts w:ascii="Arial" w:eastAsia="Times New Roman" w:hAnsi="Arial" w:cs="Arial"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94D43DC"/>
    <w:multiLevelType w:val="hybridMultilevel"/>
    <w:tmpl w:val="37A63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9BA17A2"/>
    <w:multiLevelType w:val="hybridMultilevel"/>
    <w:tmpl w:val="8A2C5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7DB96E94"/>
    <w:multiLevelType w:val="hybridMultilevel"/>
    <w:tmpl w:val="DCB24FE0"/>
    <w:lvl w:ilvl="0" w:tplc="977288B8">
      <w:start w:val="1"/>
      <w:numFmt w:val="bullet"/>
      <w:lvlText w:val="-"/>
      <w:lvlJc w:val="left"/>
      <w:pPr>
        <w:ind w:left="1800" w:hanging="360"/>
      </w:pPr>
      <w:rPr>
        <w:rFonts w:ascii="Arial" w:eastAsia="Times New Roman" w:hAnsi="Arial" w:cs="Arial" w:hint="default"/>
        <w:b w:val="0"/>
        <w:u w:val="no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6"/>
  </w:num>
  <w:num w:numId="3">
    <w:abstractNumId w:val="17"/>
  </w:num>
  <w:num w:numId="4">
    <w:abstractNumId w:val="15"/>
  </w:num>
  <w:num w:numId="5">
    <w:abstractNumId w:val="32"/>
  </w:num>
  <w:num w:numId="6">
    <w:abstractNumId w:val="16"/>
  </w:num>
  <w:num w:numId="7">
    <w:abstractNumId w:val="40"/>
  </w:num>
  <w:num w:numId="8">
    <w:abstractNumId w:val="22"/>
  </w:num>
  <w:num w:numId="9">
    <w:abstractNumId w:val="43"/>
  </w:num>
  <w:num w:numId="10">
    <w:abstractNumId w:val="8"/>
  </w:num>
  <w:num w:numId="11">
    <w:abstractNumId w:val="2"/>
  </w:num>
  <w:num w:numId="12">
    <w:abstractNumId w:val="46"/>
  </w:num>
  <w:num w:numId="13">
    <w:abstractNumId w:val="0"/>
  </w:num>
  <w:num w:numId="14">
    <w:abstractNumId w:val="35"/>
  </w:num>
  <w:num w:numId="15">
    <w:abstractNumId w:val="1"/>
  </w:num>
  <w:num w:numId="16">
    <w:abstractNumId w:val="29"/>
  </w:num>
  <w:num w:numId="17">
    <w:abstractNumId w:val="13"/>
  </w:num>
  <w:num w:numId="18">
    <w:abstractNumId w:val="24"/>
  </w:num>
  <w:num w:numId="19">
    <w:abstractNumId w:val="26"/>
  </w:num>
  <w:num w:numId="20">
    <w:abstractNumId w:val="36"/>
  </w:num>
  <w:num w:numId="21">
    <w:abstractNumId w:val="37"/>
  </w:num>
  <w:num w:numId="22">
    <w:abstractNumId w:val="47"/>
  </w:num>
  <w:num w:numId="23">
    <w:abstractNumId w:val="18"/>
  </w:num>
  <w:num w:numId="24">
    <w:abstractNumId w:val="20"/>
  </w:num>
  <w:num w:numId="25">
    <w:abstractNumId w:val="4"/>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1"/>
  </w:num>
  <w:num w:numId="29">
    <w:abstractNumId w:val="11"/>
  </w:num>
  <w:num w:numId="30">
    <w:abstractNumId w:val="28"/>
  </w:num>
  <w:num w:numId="31">
    <w:abstractNumId w:val="10"/>
  </w:num>
  <w:num w:numId="32">
    <w:abstractNumId w:val="34"/>
  </w:num>
  <w:num w:numId="33">
    <w:abstractNumId w:val="9"/>
  </w:num>
  <w:num w:numId="34">
    <w:abstractNumId w:val="14"/>
  </w:num>
  <w:num w:numId="35">
    <w:abstractNumId w:val="7"/>
  </w:num>
  <w:num w:numId="36">
    <w:abstractNumId w:val="42"/>
  </w:num>
  <w:num w:numId="37">
    <w:abstractNumId w:val="38"/>
  </w:num>
  <w:num w:numId="38">
    <w:abstractNumId w:val="39"/>
  </w:num>
  <w:num w:numId="39">
    <w:abstractNumId w:val="21"/>
  </w:num>
  <w:num w:numId="40">
    <w:abstractNumId w:val="33"/>
  </w:num>
  <w:num w:numId="41">
    <w:abstractNumId w:val="45"/>
  </w:num>
  <w:num w:numId="42">
    <w:abstractNumId w:val="30"/>
  </w:num>
  <w:num w:numId="43">
    <w:abstractNumId w:val="12"/>
  </w:num>
  <w:num w:numId="44">
    <w:abstractNumId w:val="48"/>
  </w:num>
  <w:num w:numId="45">
    <w:abstractNumId w:val="25"/>
  </w:num>
  <w:num w:numId="46">
    <w:abstractNumId w:val="44"/>
  </w:num>
  <w:num w:numId="47">
    <w:abstractNumId w:val="19"/>
  </w:num>
  <w:num w:numId="48">
    <w:abstractNumId w:val="3"/>
  </w:num>
  <w:num w:numId="49">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1A3AFC"/>
    <w:rsid w:val="00006BFE"/>
    <w:rsid w:val="00016843"/>
    <w:rsid w:val="000272BD"/>
    <w:rsid w:val="00033910"/>
    <w:rsid w:val="00045203"/>
    <w:rsid w:val="0004732F"/>
    <w:rsid w:val="000757F2"/>
    <w:rsid w:val="00080DA0"/>
    <w:rsid w:val="000838B2"/>
    <w:rsid w:val="000E0F30"/>
    <w:rsid w:val="000E7C14"/>
    <w:rsid w:val="000F1743"/>
    <w:rsid w:val="000F205E"/>
    <w:rsid w:val="00126FAD"/>
    <w:rsid w:val="001400E9"/>
    <w:rsid w:val="0016288D"/>
    <w:rsid w:val="00176C96"/>
    <w:rsid w:val="0017703D"/>
    <w:rsid w:val="00180679"/>
    <w:rsid w:val="00196368"/>
    <w:rsid w:val="001A3AFC"/>
    <w:rsid w:val="001E3DD4"/>
    <w:rsid w:val="001E769C"/>
    <w:rsid w:val="002130E3"/>
    <w:rsid w:val="00213325"/>
    <w:rsid w:val="00214D2D"/>
    <w:rsid w:val="002334D2"/>
    <w:rsid w:val="0025181F"/>
    <w:rsid w:val="002521DC"/>
    <w:rsid w:val="00273ED6"/>
    <w:rsid w:val="002D692A"/>
    <w:rsid w:val="002F6D3C"/>
    <w:rsid w:val="00315065"/>
    <w:rsid w:val="0037176B"/>
    <w:rsid w:val="0038275C"/>
    <w:rsid w:val="00406674"/>
    <w:rsid w:val="00406D8E"/>
    <w:rsid w:val="00415DA9"/>
    <w:rsid w:val="00417177"/>
    <w:rsid w:val="00421318"/>
    <w:rsid w:val="00425BC8"/>
    <w:rsid w:val="004448B5"/>
    <w:rsid w:val="0044609D"/>
    <w:rsid w:val="00455C59"/>
    <w:rsid w:val="004576F7"/>
    <w:rsid w:val="00474961"/>
    <w:rsid w:val="004840E4"/>
    <w:rsid w:val="004B2B7A"/>
    <w:rsid w:val="004B525E"/>
    <w:rsid w:val="004E0B12"/>
    <w:rsid w:val="005002CA"/>
    <w:rsid w:val="0051298B"/>
    <w:rsid w:val="00515235"/>
    <w:rsid w:val="0054798F"/>
    <w:rsid w:val="00555C93"/>
    <w:rsid w:val="00564ABD"/>
    <w:rsid w:val="005B2F5E"/>
    <w:rsid w:val="005B5845"/>
    <w:rsid w:val="005C6575"/>
    <w:rsid w:val="006130BC"/>
    <w:rsid w:val="00653F33"/>
    <w:rsid w:val="00676F6B"/>
    <w:rsid w:val="00677359"/>
    <w:rsid w:val="00690EE9"/>
    <w:rsid w:val="006B464C"/>
    <w:rsid w:val="006B75E3"/>
    <w:rsid w:val="006B794C"/>
    <w:rsid w:val="006C6851"/>
    <w:rsid w:val="00715DD1"/>
    <w:rsid w:val="007208A7"/>
    <w:rsid w:val="00720A84"/>
    <w:rsid w:val="00740B8F"/>
    <w:rsid w:val="0074581E"/>
    <w:rsid w:val="007476B0"/>
    <w:rsid w:val="0075182E"/>
    <w:rsid w:val="00756923"/>
    <w:rsid w:val="0076156E"/>
    <w:rsid w:val="00765F02"/>
    <w:rsid w:val="007B5717"/>
    <w:rsid w:val="007C2DF1"/>
    <w:rsid w:val="00824B26"/>
    <w:rsid w:val="008A018E"/>
    <w:rsid w:val="008A6349"/>
    <w:rsid w:val="008C4141"/>
    <w:rsid w:val="008C667B"/>
    <w:rsid w:val="008E789D"/>
    <w:rsid w:val="00900B25"/>
    <w:rsid w:val="00916CB5"/>
    <w:rsid w:val="00935DB3"/>
    <w:rsid w:val="00990506"/>
    <w:rsid w:val="009959B4"/>
    <w:rsid w:val="009C04E2"/>
    <w:rsid w:val="009D4AC8"/>
    <w:rsid w:val="009D4BAF"/>
    <w:rsid w:val="009F5A96"/>
    <w:rsid w:val="00A14872"/>
    <w:rsid w:val="00A26926"/>
    <w:rsid w:val="00A46AF9"/>
    <w:rsid w:val="00A57B58"/>
    <w:rsid w:val="00A6727D"/>
    <w:rsid w:val="00AA010D"/>
    <w:rsid w:val="00AA1BB2"/>
    <w:rsid w:val="00AE5D77"/>
    <w:rsid w:val="00AE667D"/>
    <w:rsid w:val="00B3425C"/>
    <w:rsid w:val="00B34820"/>
    <w:rsid w:val="00B73692"/>
    <w:rsid w:val="00B93479"/>
    <w:rsid w:val="00BB40DB"/>
    <w:rsid w:val="00BD6EAE"/>
    <w:rsid w:val="00BE0A97"/>
    <w:rsid w:val="00BF7519"/>
    <w:rsid w:val="00C57ADF"/>
    <w:rsid w:val="00C81C8B"/>
    <w:rsid w:val="00C84D56"/>
    <w:rsid w:val="00CA4D2C"/>
    <w:rsid w:val="00CB1901"/>
    <w:rsid w:val="00CB63AF"/>
    <w:rsid w:val="00CD6378"/>
    <w:rsid w:val="00CD77EE"/>
    <w:rsid w:val="00D1491D"/>
    <w:rsid w:val="00D65369"/>
    <w:rsid w:val="00D94D93"/>
    <w:rsid w:val="00D9586E"/>
    <w:rsid w:val="00DA1546"/>
    <w:rsid w:val="00DD55F7"/>
    <w:rsid w:val="00E07D4A"/>
    <w:rsid w:val="00E2625D"/>
    <w:rsid w:val="00EA21FA"/>
    <w:rsid w:val="00EA2242"/>
    <w:rsid w:val="00EB7417"/>
    <w:rsid w:val="00EC1948"/>
    <w:rsid w:val="00EC4E78"/>
    <w:rsid w:val="00ED1DB8"/>
    <w:rsid w:val="00F12A31"/>
    <w:rsid w:val="00F56C15"/>
    <w:rsid w:val="00F61EBA"/>
    <w:rsid w:val="00FB07B6"/>
    <w:rsid w:val="00FC0F8F"/>
    <w:rsid w:val="00FE1256"/>
    <w:rsid w:val="00FF46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141"/>
    <w:rPr>
      <w:sz w:val="24"/>
      <w:szCs w:val="24"/>
    </w:rPr>
  </w:style>
  <w:style w:type="paragraph" w:styleId="Heading1">
    <w:name w:val="heading 1"/>
    <w:basedOn w:val="Normal"/>
    <w:next w:val="Normal"/>
    <w:qFormat/>
    <w:rsid w:val="008C4141"/>
    <w:pPr>
      <w:keepNext/>
      <w:outlineLvl w:val="0"/>
    </w:pPr>
    <w:rPr>
      <w:b/>
      <w:sz w:val="21"/>
    </w:rPr>
  </w:style>
  <w:style w:type="paragraph" w:styleId="Heading2">
    <w:name w:val="heading 2"/>
    <w:basedOn w:val="Normal"/>
    <w:next w:val="Normal"/>
    <w:qFormat/>
    <w:rsid w:val="008C4141"/>
    <w:pPr>
      <w:keepNext/>
      <w:outlineLvl w:val="1"/>
    </w:pPr>
    <w:rPr>
      <w:b/>
      <w:sz w:val="22"/>
    </w:rPr>
  </w:style>
  <w:style w:type="paragraph" w:styleId="Heading3">
    <w:name w:val="heading 3"/>
    <w:basedOn w:val="Normal"/>
    <w:next w:val="Normal"/>
    <w:qFormat/>
    <w:rsid w:val="008C4141"/>
    <w:pPr>
      <w:keepNext/>
      <w:ind w:left="2160" w:hanging="2160"/>
      <w:outlineLvl w:val="2"/>
    </w:pPr>
    <w:rPr>
      <w:rFonts w:ascii="Arial" w:hAnsi="Arial"/>
      <w:b/>
      <w:sz w:val="22"/>
      <w:u w:val="single"/>
    </w:rPr>
  </w:style>
  <w:style w:type="paragraph" w:styleId="Heading4">
    <w:name w:val="heading 4"/>
    <w:basedOn w:val="Normal"/>
    <w:next w:val="Normal"/>
    <w:qFormat/>
    <w:rsid w:val="008C4141"/>
    <w:pPr>
      <w:keepNext/>
      <w:tabs>
        <w:tab w:val="left" w:pos="1800"/>
      </w:tabs>
      <w:outlineLvl w:val="3"/>
    </w:pPr>
    <w:rPr>
      <w:rFonts w:ascii="Arial" w:hAnsi="Arial"/>
      <w:b/>
      <w:sz w:val="21"/>
    </w:rPr>
  </w:style>
  <w:style w:type="paragraph" w:styleId="Heading5">
    <w:name w:val="heading 5"/>
    <w:basedOn w:val="Normal"/>
    <w:next w:val="Normal"/>
    <w:qFormat/>
    <w:rsid w:val="008C4141"/>
    <w:pPr>
      <w:keepNext/>
      <w:outlineLvl w:val="4"/>
    </w:pPr>
    <w:rPr>
      <w:rFonts w:ascii="Arial" w:hAnsi="Arial"/>
      <w:b/>
      <w:sz w:val="22"/>
      <w:u w:val="single"/>
    </w:rPr>
  </w:style>
  <w:style w:type="paragraph" w:styleId="Heading6">
    <w:name w:val="heading 6"/>
    <w:basedOn w:val="Normal"/>
    <w:next w:val="Normal"/>
    <w:qFormat/>
    <w:rsid w:val="008C4141"/>
    <w:pPr>
      <w:keepNext/>
      <w:outlineLvl w:val="5"/>
    </w:pPr>
    <w:rPr>
      <w:rFonts w:ascii="Arial" w:hAnsi="Arial"/>
      <w:sz w:val="22"/>
      <w:u w:val="single"/>
    </w:rPr>
  </w:style>
  <w:style w:type="paragraph" w:styleId="Heading7">
    <w:name w:val="heading 7"/>
    <w:basedOn w:val="Normal"/>
    <w:next w:val="Normal"/>
    <w:qFormat/>
    <w:rsid w:val="008C4141"/>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C4141"/>
    <w:rPr>
      <w:sz w:val="21"/>
    </w:rPr>
  </w:style>
  <w:style w:type="paragraph" w:styleId="BodyText2">
    <w:name w:val="Body Text 2"/>
    <w:basedOn w:val="Normal"/>
    <w:semiHidden/>
    <w:rsid w:val="008C4141"/>
    <w:rPr>
      <w:sz w:val="22"/>
    </w:rPr>
  </w:style>
  <w:style w:type="paragraph" w:styleId="BodyText3">
    <w:name w:val="Body Text 3"/>
    <w:basedOn w:val="Normal"/>
    <w:semiHidden/>
    <w:rsid w:val="008C4141"/>
    <w:rPr>
      <w:b/>
      <w:sz w:val="22"/>
    </w:rPr>
  </w:style>
  <w:style w:type="paragraph" w:styleId="PlainText">
    <w:name w:val="Plain Text"/>
    <w:basedOn w:val="Normal"/>
    <w:link w:val="PlainTextChar"/>
    <w:uiPriority w:val="99"/>
    <w:unhideWhenUsed/>
    <w:rsid w:val="00AE667D"/>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AE667D"/>
    <w:rPr>
      <w:rFonts w:ascii="Consolas" w:eastAsia="Calibri" w:hAnsi="Consolas" w:cs="Times New Roman"/>
      <w:sz w:val="21"/>
      <w:szCs w:val="21"/>
      <w:lang w:eastAsia="en-US"/>
    </w:rPr>
  </w:style>
  <w:style w:type="paragraph" w:styleId="ListParagraph">
    <w:name w:val="List Paragraph"/>
    <w:basedOn w:val="Normal"/>
    <w:uiPriority w:val="34"/>
    <w:qFormat/>
    <w:rsid w:val="00677359"/>
    <w:pPr>
      <w:ind w:left="720"/>
    </w:pPr>
  </w:style>
  <w:style w:type="paragraph" w:customStyle="1" w:styleId="ygrps-yiv-2065529675msonormal">
    <w:name w:val="ygrps-yiv-2065529675msonormal"/>
    <w:basedOn w:val="Normal"/>
    <w:rsid w:val="001770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5344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DDA3D-EBC2-4B8C-8184-27D8A8DD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Nicola Clarke</dc:creator>
  <cp:lastModifiedBy>user</cp:lastModifiedBy>
  <cp:revision>8</cp:revision>
  <cp:lastPrinted>2015-01-06T10:59:00Z</cp:lastPrinted>
  <dcterms:created xsi:type="dcterms:W3CDTF">2015-02-03T09:31:00Z</dcterms:created>
  <dcterms:modified xsi:type="dcterms:W3CDTF">2015-02-03T14:01:00Z</dcterms:modified>
</cp:coreProperties>
</file>